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A48" w:rsidRDefault="00693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4A48" w:rsidRDefault="00693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ленты термотрансферной"</w:t>
      </w:r>
    </w:p>
    <w:p w:rsidR="00364A48" w:rsidRPr="00B329AA" w:rsidRDefault="00693C46">
      <w:pPr>
        <w:ind w:firstLine="567"/>
        <w:jc w:val="center"/>
        <w:rPr>
          <w:rFonts w:eastAsia="Times New Roman"/>
          <w:b/>
          <w:bCs/>
        </w:rPr>
      </w:pPr>
      <w:r w:rsidRPr="00B329AA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0301200081219000098-3</w:t>
      </w:r>
      <w:bookmarkStart w:id="0" w:name="_GoBack"/>
      <w:bookmarkEnd w:id="0"/>
    </w:p>
    <w:p w:rsidR="00364A48" w:rsidRPr="00B329AA" w:rsidRDefault="00364A48">
      <w:pPr>
        <w:ind w:firstLine="567"/>
        <w:jc w:val="center"/>
        <w:rPr>
          <w:sz w:val="20"/>
          <w:szCs w:val="20"/>
        </w:rPr>
      </w:pPr>
    </w:p>
    <w:p w:rsidR="00364A48" w:rsidRPr="00B329AA" w:rsidRDefault="00693C46">
      <w:pPr>
        <w:ind w:firstLine="567"/>
        <w:jc w:val="right"/>
      </w:pPr>
      <w:r w:rsidRPr="00B329AA">
        <w:rPr>
          <w:rFonts w:eastAsia="Times New Roman"/>
          <w:sz w:val="20"/>
          <w:szCs w:val="20"/>
        </w:rPr>
        <w:t>09.12.19 13:56:25 (</w:t>
      </w:r>
      <w:r>
        <w:rPr>
          <w:rFonts w:eastAsia="Times New Roman"/>
          <w:sz w:val="20"/>
          <w:szCs w:val="20"/>
          <w:lang w:val="en-US"/>
        </w:rPr>
        <w:t>MSK</w:t>
      </w:r>
      <w:r w:rsidRPr="00B329AA">
        <w:rPr>
          <w:rFonts w:eastAsia="Times New Roman"/>
          <w:sz w:val="20"/>
          <w:szCs w:val="20"/>
        </w:rPr>
        <w:t>+02:00)</w:t>
      </w:r>
    </w:p>
    <w:p w:rsidR="00364A48" w:rsidRPr="00B329AA" w:rsidRDefault="00364A48">
      <w:pPr>
        <w:ind w:firstLine="567"/>
        <w:rPr>
          <w:rFonts w:eastAsia="Times New Roman"/>
          <w:sz w:val="20"/>
          <w:szCs w:val="20"/>
        </w:rPr>
      </w:pPr>
    </w:p>
    <w:p w:rsidR="00364A48" w:rsidRDefault="00693C46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364A48" w:rsidRDefault="00364A48">
      <w:pPr>
        <w:rPr>
          <w:rFonts w:eastAsia="Times New Roman"/>
          <w:sz w:val="20"/>
          <w:szCs w:val="20"/>
        </w:rPr>
      </w:pPr>
    </w:p>
    <w:p w:rsidR="00364A48" w:rsidRPr="00B329AA" w:rsidRDefault="00693C46">
      <w:r>
        <w:rPr>
          <w:rFonts w:eastAsia="Times New Roman"/>
          <w:sz w:val="20"/>
          <w:szCs w:val="20"/>
        </w:rPr>
        <w:t>Организатор</w:t>
      </w:r>
      <w:r w:rsidRPr="00B329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9A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64A48" w:rsidRPr="00B329AA" w:rsidRDefault="00364A48">
      <w:pPr>
        <w:rPr>
          <w:rFonts w:eastAsia="Times New Roman"/>
          <w:sz w:val="20"/>
          <w:szCs w:val="20"/>
        </w:rPr>
      </w:pPr>
    </w:p>
    <w:p w:rsidR="00364A48" w:rsidRDefault="00693C46">
      <w:r w:rsidRPr="00B329AA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64A48" w:rsidRPr="00B329AA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ленты термотрансферной</w:t>
      </w:r>
    </w:p>
    <w:p w:rsidR="00364A48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</w:t>
      </w:r>
      <w:r>
        <w:rPr>
          <w:rFonts w:eastAsia="Times New Roman"/>
          <w:sz w:val="20"/>
          <w:szCs w:val="20"/>
        </w:rPr>
        <w:t>0101491531712244</w:t>
      </w:r>
    </w:p>
    <w:p w:rsidR="00364A48" w:rsidRDefault="00364A48"/>
    <w:p w:rsidR="00364A48" w:rsidRDefault="00693C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750 000,00 руб.</w:t>
      </w:r>
    </w:p>
    <w:p w:rsidR="00364A48" w:rsidRPr="00B329AA" w:rsidRDefault="00364A48">
      <w:pPr>
        <w:rPr>
          <w:rFonts w:eastAsia="Times New Roman"/>
          <w:sz w:val="20"/>
          <w:szCs w:val="20"/>
        </w:rPr>
      </w:pPr>
    </w:p>
    <w:p w:rsidR="00364A48" w:rsidRPr="00B329AA" w:rsidRDefault="00693C46">
      <w:r>
        <w:rPr>
          <w:rFonts w:eastAsia="Times New Roman"/>
          <w:sz w:val="20"/>
          <w:szCs w:val="20"/>
        </w:rPr>
        <w:t>Снижение</w:t>
      </w:r>
      <w:r w:rsidRPr="00B329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29AA">
        <w:rPr>
          <w:rFonts w:eastAsia="Times New Roman"/>
          <w:sz w:val="20"/>
          <w:szCs w:val="20"/>
        </w:rPr>
        <w:t>, %: 66.00</w:t>
      </w:r>
    </w:p>
    <w:p w:rsidR="00364A48" w:rsidRPr="00B329AA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Куканова Галина </w:t>
            </w:r>
            <w:r>
              <w:rPr>
                <w:sz w:val="20"/>
                <w:szCs w:val="20"/>
                <w:lang w:val="en-US"/>
              </w:rPr>
              <w:t>Павловна</w:t>
            </w:r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64A48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4A48">
        <w:tc>
          <w:tcPr>
            <w:tcW w:w="4960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64A48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4A48" w:rsidRDefault="00364A48">
      <w:pPr>
        <w:rPr>
          <w:rFonts w:eastAsia="Times New Roman"/>
          <w:sz w:val="20"/>
          <w:szCs w:val="20"/>
        </w:rPr>
      </w:pPr>
    </w:p>
    <w:p w:rsidR="00364A48" w:rsidRDefault="00693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4A48" w:rsidRDefault="00364A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364A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4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4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4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4A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 xml:space="preserve">ОБЩЕСТВО С ОГРАНИЧЕННОЙ </w:t>
            </w:r>
            <w:r w:rsidRPr="00B329AA">
              <w:rPr>
                <w:sz w:val="20"/>
                <w:szCs w:val="20"/>
              </w:rPr>
              <w:lastRenderedPageBreak/>
              <w:t>ОТВЕТСТВЕННОСТЬЮ "АСТРАМЕД-ТУР" / 5904641590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370 500,00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4A48" w:rsidRDefault="00364A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1"/>
        <w:gridCol w:w="2316"/>
        <w:gridCol w:w="1701"/>
        <w:gridCol w:w="1618"/>
        <w:gridCol w:w="1641"/>
      </w:tblGrid>
      <w:tr w:rsidR="00364A48">
        <w:tc>
          <w:tcPr>
            <w:tcW w:w="9977" w:type="dxa"/>
            <w:gridSpan w:val="5"/>
            <w:shd w:val="clear" w:color="auto" w:fill="auto"/>
          </w:tcPr>
          <w:p w:rsidR="00364A48" w:rsidRDefault="00693C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29AA">
              <w:rPr>
                <w:sz w:val="20"/>
                <w:szCs w:val="20"/>
              </w:rPr>
              <w:t>"РЕФОРМА КОНСАЛТ" / 7806089737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 xml:space="preserve">ОБЩЕСТВО С ОГРАНИЧЕННОЙ </w:t>
            </w:r>
            <w:r w:rsidRPr="00B329AA">
              <w:rPr>
                <w:sz w:val="20"/>
                <w:szCs w:val="20"/>
              </w:rPr>
              <w:t>ОТВЕТСТВЕННОСТЬЮ "РЕФОРМА КОНСАЛТ" / 7806089737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EA-36794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EA-36461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"ПЛОМБВЕЙ" / 7737527627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258 750,00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"АСТРАМЕД-ТУР" / 5904641590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"АСТРАМЕД-ТУР" / 5904641590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370 </w:t>
            </w:r>
            <w:r>
              <w:rPr>
                <w:sz w:val="20"/>
                <w:szCs w:val="20"/>
                <w:lang w:val="en-US"/>
              </w:rPr>
              <w:t xml:space="preserve">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"АСТРАМЕД-ТУР" / 5904641590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29AA">
              <w:rPr>
                <w:sz w:val="20"/>
                <w:szCs w:val="20"/>
              </w:rPr>
              <w:t>"АСТРАМЕД-ТУР" / 5904641590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A48" w:rsidTr="00B329AA">
        <w:tc>
          <w:tcPr>
            <w:tcW w:w="2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EA-36922</w:t>
            </w:r>
          </w:p>
        </w:tc>
        <w:tc>
          <w:tcPr>
            <w:tcW w:w="2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Pr="00B329AA" w:rsidRDefault="00693C46" w:rsidP="00B329AA">
            <w:pPr>
              <w:jc w:val="center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ОБЩЕСТВО С ОГРАНИЧЕННОЙ ОТВЕТСТВЕННОСТЬЮ "АСТРАМЕД-ТУР" / 5904641590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4A48" w:rsidRDefault="00693C46" w:rsidP="00B329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4A48" w:rsidRDefault="00364A48">
      <w:pPr>
        <w:jc w:val="both"/>
        <w:rPr>
          <w:rFonts w:eastAsia="Times New Roman"/>
          <w:sz w:val="20"/>
          <w:szCs w:val="20"/>
          <w:lang w:val="en-US"/>
        </w:rPr>
      </w:pPr>
    </w:p>
    <w:p w:rsidR="00364A48" w:rsidRDefault="00693C46" w:rsidP="00B329AA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"РЕФОРМА КОНСАЛТ", предложивший цену контракта 255 000,00 руб. руб.</w:t>
      </w:r>
    </w:p>
    <w:p w:rsidR="00364A48" w:rsidRDefault="00364A48">
      <w:pPr>
        <w:jc w:val="both"/>
        <w:rPr>
          <w:rFonts w:eastAsia="Times New Roman"/>
          <w:sz w:val="20"/>
          <w:szCs w:val="20"/>
        </w:rPr>
      </w:pPr>
    </w:p>
    <w:p w:rsidR="00364A48" w:rsidRDefault="00693C46" w:rsidP="00B329AA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</w:t>
      </w:r>
      <w:r>
        <w:rPr>
          <w:rFonts w:eastAsia="Times New Roman"/>
          <w:sz w:val="20"/>
          <w:szCs w:val="20"/>
        </w:rPr>
        <w:t>ННОСТЬЮ "РЕФОРМА КОНСАЛТ",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4A48" w:rsidRPr="00B329AA" w:rsidRDefault="00364A48">
      <w:pPr>
        <w:jc w:val="both"/>
        <w:rPr>
          <w:rFonts w:eastAsia="Times New Roman"/>
          <w:sz w:val="20"/>
          <w:szCs w:val="20"/>
        </w:rPr>
      </w:pPr>
    </w:p>
    <w:p w:rsidR="00364A48" w:rsidRDefault="00693C46" w:rsidP="00B329AA">
      <w:pPr>
        <w:ind w:firstLine="708"/>
        <w:jc w:val="both"/>
      </w:pPr>
      <w:r w:rsidRPr="00B329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4A48" w:rsidRPr="00B329AA" w:rsidRDefault="00364A48">
      <w:pPr>
        <w:jc w:val="both"/>
        <w:rPr>
          <w:rFonts w:eastAsia="Times New Roman"/>
          <w:sz w:val="20"/>
          <w:szCs w:val="20"/>
        </w:rPr>
      </w:pPr>
    </w:p>
    <w:p w:rsidR="00364A48" w:rsidRDefault="00693C46">
      <w:r>
        <w:rPr>
          <w:rFonts w:eastAsia="Times New Roman"/>
          <w:sz w:val="20"/>
          <w:szCs w:val="20"/>
        </w:rPr>
        <w:t>Подписи</w:t>
      </w:r>
    </w:p>
    <w:p w:rsidR="00364A48" w:rsidRDefault="00364A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4A48">
        <w:tc>
          <w:tcPr>
            <w:tcW w:w="3307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A48" w:rsidRDefault="00364A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364A48">
        <w:tc>
          <w:tcPr>
            <w:tcW w:w="3307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A48" w:rsidRDefault="00364A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364A48">
        <w:tc>
          <w:tcPr>
            <w:tcW w:w="3307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A48" w:rsidRDefault="00364A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64A48">
        <w:tc>
          <w:tcPr>
            <w:tcW w:w="3307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A48" w:rsidRDefault="00364A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4A48">
        <w:tc>
          <w:tcPr>
            <w:tcW w:w="3307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A48" w:rsidRDefault="00364A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A48" w:rsidRDefault="00693C4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93C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A48"/>
    <w:rsid w:val="00364A48"/>
    <w:rsid w:val="00693C46"/>
    <w:rsid w:val="00B3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F0152"/>
  <w15:docId w15:val="{C467ACE1-8F01-4482-A5C4-1475F4A7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3</cp:revision>
  <cp:lastPrinted>2019-12-09T08:59:00Z</cp:lastPrinted>
  <dcterms:created xsi:type="dcterms:W3CDTF">2019-12-09T08:59:00Z</dcterms:created>
  <dcterms:modified xsi:type="dcterms:W3CDTF">2019-12-09T09:00:00Z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