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ACE" w:rsidRDefault="00C31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5ACE" w:rsidRPr="00115E23" w:rsidRDefault="00C31AE8">
      <w:pPr>
        <w:ind w:firstLine="567"/>
        <w:jc w:val="center"/>
      </w:pPr>
      <w:r w:rsidRPr="00115E23">
        <w:rPr>
          <w:rFonts w:eastAsia="Times New Roman"/>
          <w:b/>
          <w:bCs/>
          <w:sz w:val="20"/>
          <w:szCs w:val="20"/>
        </w:rPr>
        <w:t>"Оказание услуг по предоставлению доступа к сети Интернет, услуг местной телефонной связи для обеспечения нужд ГБУЗ СК "</w:t>
      </w:r>
      <w:proofErr w:type="spellStart"/>
      <w:r w:rsidRPr="00115E2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15E2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15E2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15E23">
        <w:rPr>
          <w:rFonts w:eastAsia="Times New Roman"/>
          <w:b/>
          <w:bCs/>
          <w:sz w:val="20"/>
          <w:szCs w:val="20"/>
        </w:rPr>
        <w:t xml:space="preserve"> </w:t>
      </w:r>
    </w:p>
    <w:p w:rsidR="00B45ACE" w:rsidRPr="00115E23" w:rsidRDefault="00C31AE8">
      <w:pPr>
        <w:ind w:firstLine="567"/>
        <w:jc w:val="center"/>
        <w:rPr>
          <w:rFonts w:eastAsia="Times New Roman"/>
          <w:b/>
          <w:bCs/>
        </w:rPr>
      </w:pPr>
      <w:r w:rsidRPr="00115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5E23">
        <w:rPr>
          <w:rFonts w:eastAsia="Times New Roman"/>
          <w:b/>
          <w:bCs/>
          <w:sz w:val="20"/>
          <w:szCs w:val="20"/>
        </w:rPr>
        <w:t xml:space="preserve"> 0321300035820000191) </w:t>
      </w:r>
    </w:p>
    <w:p w:rsidR="00B45ACE" w:rsidRPr="00115E23" w:rsidRDefault="00B45ACE">
      <w:pPr>
        <w:ind w:firstLine="567"/>
        <w:jc w:val="center"/>
        <w:rPr>
          <w:sz w:val="20"/>
          <w:szCs w:val="20"/>
        </w:rPr>
      </w:pPr>
    </w:p>
    <w:p w:rsidR="00B45ACE" w:rsidRPr="00115E23" w:rsidRDefault="00C31AE8">
      <w:pPr>
        <w:ind w:firstLine="567"/>
        <w:jc w:val="right"/>
      </w:pPr>
      <w:r w:rsidRPr="00115E23">
        <w:rPr>
          <w:rFonts w:eastAsia="Times New Roman"/>
          <w:sz w:val="20"/>
          <w:szCs w:val="20"/>
        </w:rPr>
        <w:t>30.10.20 11:06:20 (</w:t>
      </w:r>
      <w:r>
        <w:rPr>
          <w:rFonts w:eastAsia="Times New Roman"/>
          <w:sz w:val="20"/>
          <w:szCs w:val="20"/>
          <w:lang w:val="en-US"/>
        </w:rPr>
        <w:t>MSK</w:t>
      </w:r>
      <w:r w:rsidRPr="00115E23">
        <w:rPr>
          <w:rFonts w:eastAsia="Times New Roman"/>
          <w:sz w:val="20"/>
          <w:szCs w:val="20"/>
        </w:rPr>
        <w:t>+00:00)</w:t>
      </w:r>
    </w:p>
    <w:p w:rsidR="00B45ACE" w:rsidRPr="00115E23" w:rsidRDefault="00B45ACE">
      <w:pPr>
        <w:ind w:firstLine="567"/>
        <w:rPr>
          <w:rFonts w:eastAsia="Times New Roman"/>
          <w:sz w:val="20"/>
          <w:szCs w:val="20"/>
        </w:rPr>
      </w:pPr>
    </w:p>
    <w:p w:rsidR="00B45ACE" w:rsidRDefault="00C31A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45ACE" w:rsidRDefault="00B45ACE">
      <w:pPr>
        <w:rPr>
          <w:rFonts w:eastAsia="Times New Roman"/>
          <w:sz w:val="20"/>
          <w:szCs w:val="20"/>
        </w:rPr>
      </w:pPr>
    </w:p>
    <w:p w:rsidR="00B45ACE" w:rsidRPr="00115E23" w:rsidRDefault="00C31AE8">
      <w:r>
        <w:rPr>
          <w:rFonts w:eastAsia="Times New Roman"/>
          <w:sz w:val="20"/>
          <w:szCs w:val="20"/>
        </w:rPr>
        <w:t>Организатор</w:t>
      </w:r>
      <w:r w:rsidRPr="00115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5E2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115E23">
        <w:rPr>
          <w:rFonts w:eastAsia="Times New Roman"/>
          <w:sz w:val="20"/>
          <w:szCs w:val="20"/>
        </w:rPr>
        <w:t>АЙОННАЯ БОЛЬНИЦА"</w:t>
      </w:r>
    </w:p>
    <w:p w:rsidR="00B45ACE" w:rsidRPr="00115E23" w:rsidRDefault="00B45ACE">
      <w:pPr>
        <w:rPr>
          <w:rFonts w:eastAsia="Times New Roman"/>
          <w:sz w:val="20"/>
          <w:szCs w:val="20"/>
        </w:rPr>
      </w:pPr>
    </w:p>
    <w:p w:rsidR="00B45ACE" w:rsidRDefault="00C31AE8">
      <w:r w:rsidRPr="00115E2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B45ACE" w:rsidRPr="00115E23" w:rsidRDefault="00B45ACE">
      <w:pPr>
        <w:rPr>
          <w:rFonts w:eastAsia="Times New Roman"/>
          <w:sz w:val="20"/>
          <w:szCs w:val="20"/>
        </w:rPr>
      </w:pPr>
    </w:p>
    <w:p w:rsidR="00B45ACE" w:rsidRPr="00115E23" w:rsidRDefault="00C31AE8">
      <w:r>
        <w:rPr>
          <w:rFonts w:eastAsia="Times New Roman"/>
          <w:sz w:val="20"/>
          <w:szCs w:val="20"/>
        </w:rPr>
        <w:t>Наименование</w:t>
      </w:r>
      <w:r w:rsidRPr="00115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5E23">
        <w:rPr>
          <w:rFonts w:eastAsia="Times New Roman"/>
          <w:sz w:val="20"/>
          <w:szCs w:val="20"/>
        </w:rPr>
        <w:t>: Оказание услуг по предоставлению доступа к сети Интернет, услуг местной телефонной связи для обеспе</w:t>
      </w:r>
      <w:r w:rsidRPr="00115E23">
        <w:rPr>
          <w:rFonts w:eastAsia="Times New Roman"/>
          <w:sz w:val="20"/>
          <w:szCs w:val="20"/>
        </w:rPr>
        <w:t>чения нужд ГБУЗ СК "</w:t>
      </w:r>
      <w:proofErr w:type="spellStart"/>
      <w:r w:rsidRPr="00115E23">
        <w:rPr>
          <w:rFonts w:eastAsia="Times New Roman"/>
          <w:sz w:val="20"/>
          <w:szCs w:val="20"/>
        </w:rPr>
        <w:t>Шпаковская</w:t>
      </w:r>
      <w:proofErr w:type="spellEnd"/>
      <w:r w:rsidRPr="00115E23">
        <w:rPr>
          <w:rFonts w:eastAsia="Times New Roman"/>
          <w:sz w:val="20"/>
          <w:szCs w:val="20"/>
        </w:rPr>
        <w:t xml:space="preserve"> РБ". </w:t>
      </w:r>
    </w:p>
    <w:p w:rsidR="00B45ACE" w:rsidRPr="00115E23" w:rsidRDefault="00B45ACE">
      <w:pPr>
        <w:rPr>
          <w:rFonts w:eastAsia="Times New Roman"/>
          <w:sz w:val="20"/>
          <w:szCs w:val="20"/>
        </w:rPr>
      </w:pPr>
    </w:p>
    <w:p w:rsidR="00B45ACE" w:rsidRPr="00115E23" w:rsidRDefault="00C31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202262301195026230100101940016110244</w:t>
      </w:r>
    </w:p>
    <w:p w:rsidR="00B45ACE" w:rsidRDefault="00B45ACE"/>
    <w:p w:rsidR="00B45ACE" w:rsidRDefault="00C31A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83 000,00 руб.</w:t>
      </w:r>
    </w:p>
    <w:p w:rsidR="00B45ACE" w:rsidRDefault="00B45ACE">
      <w:pPr>
        <w:rPr>
          <w:rFonts w:eastAsia="Times New Roman"/>
          <w:sz w:val="20"/>
          <w:szCs w:val="20"/>
        </w:rPr>
      </w:pPr>
    </w:p>
    <w:p w:rsidR="00B45ACE" w:rsidRDefault="00C31AE8">
      <w:r>
        <w:rPr>
          <w:rFonts w:eastAsia="Times New Roman"/>
          <w:sz w:val="20"/>
          <w:szCs w:val="20"/>
        </w:rPr>
        <w:t>Снижение НМЦК, %: 0.00</w:t>
      </w:r>
    </w:p>
    <w:p w:rsidR="00B45ACE" w:rsidRDefault="00B45ACE">
      <w:pPr>
        <w:rPr>
          <w:rFonts w:eastAsia="Times New Roman"/>
          <w:sz w:val="20"/>
          <w:szCs w:val="20"/>
        </w:rPr>
      </w:pPr>
    </w:p>
    <w:p w:rsidR="00B45ACE" w:rsidRDefault="00C31A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15E2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5ACE">
        <w:tc>
          <w:tcPr>
            <w:tcW w:w="4960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5ACE">
        <w:tc>
          <w:tcPr>
            <w:tcW w:w="4960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5ACE">
        <w:tc>
          <w:tcPr>
            <w:tcW w:w="4960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5ACE">
        <w:tc>
          <w:tcPr>
            <w:tcW w:w="4960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5ACE">
        <w:tc>
          <w:tcPr>
            <w:tcW w:w="4960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45ACE" w:rsidRDefault="00B45ACE">
      <w:pPr>
        <w:rPr>
          <w:rFonts w:eastAsia="Times New Roman"/>
          <w:sz w:val="20"/>
          <w:szCs w:val="20"/>
        </w:rPr>
      </w:pPr>
    </w:p>
    <w:p w:rsidR="00B45ACE" w:rsidRDefault="00C31AE8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B45ACE" w:rsidRDefault="00B45ACE">
      <w:pPr>
        <w:rPr>
          <w:rFonts w:eastAsia="Times New Roman"/>
          <w:sz w:val="20"/>
          <w:szCs w:val="20"/>
        </w:rPr>
      </w:pPr>
    </w:p>
    <w:p w:rsidR="00B45ACE" w:rsidRDefault="00115E23">
      <w:pPr>
        <w:rPr>
          <w:sz w:val="20"/>
          <w:szCs w:val="20"/>
        </w:rPr>
      </w:pPr>
      <w:r w:rsidRPr="00115E23">
        <w:rPr>
          <w:rFonts w:eastAsia="Times New Roman"/>
          <w:sz w:val="20"/>
          <w:szCs w:val="20"/>
        </w:rPr>
        <w:t>Единой</w:t>
      </w:r>
      <w:r w:rsidR="00C31AE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45ACE" w:rsidRDefault="00B45A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45ACE" w:rsidTr="00115E2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</w:t>
            </w:r>
            <w:r w:rsidR="00115E23" w:rsidRPr="00115E2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45ACE" w:rsidTr="00115E2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5ACE" w:rsidTr="00115E2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Pr="00115E23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-</w:t>
            </w:r>
            <w:r w:rsidR="00115E2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B45ACE" w:rsidRDefault="00B45A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45ACE">
        <w:tc>
          <w:tcPr>
            <w:tcW w:w="9921" w:type="dxa"/>
            <w:gridSpan w:val="4"/>
            <w:shd w:val="clear" w:color="auto" w:fill="auto"/>
          </w:tcPr>
          <w:p w:rsidR="00B45ACE" w:rsidRDefault="00C31A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15E23" w:rsidRPr="00115E2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 xml:space="preserve">ОБЩЕСТВО С ОГРАНИЧЕННОЙ </w:t>
            </w:r>
            <w:r w:rsidRPr="00115E23">
              <w:rPr>
                <w:sz w:val="20"/>
                <w:szCs w:val="20"/>
              </w:rPr>
              <w:lastRenderedPageBreak/>
              <w:t>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A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r w:rsidRPr="00115E23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ACE" w:rsidRDefault="00C31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5ACE" w:rsidRDefault="00B45ACE">
      <w:pPr>
        <w:jc w:val="both"/>
        <w:rPr>
          <w:sz w:val="20"/>
          <w:szCs w:val="20"/>
          <w:lang w:val="en-US"/>
        </w:rPr>
      </w:pPr>
    </w:p>
    <w:p w:rsidR="00B45ACE" w:rsidRDefault="00C31AE8">
      <w:pPr>
        <w:jc w:val="both"/>
      </w:pPr>
      <w:bookmarkStart w:id="1" w:name="__DdeLink__136_4014115248"/>
      <w:bookmarkEnd w:id="1"/>
      <w:proofErr w:type="gramStart"/>
      <w:r w:rsidRPr="00115E2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115E23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"ГОРОДСКИЕ СЕТИ СВЯЗИ".</w:t>
      </w:r>
      <w:proofErr w:type="gramEnd"/>
    </w:p>
    <w:p w:rsidR="00B45ACE" w:rsidRDefault="00B45ACE">
      <w:pPr>
        <w:jc w:val="both"/>
        <w:rPr>
          <w:sz w:val="20"/>
          <w:szCs w:val="20"/>
        </w:rPr>
      </w:pPr>
    </w:p>
    <w:p w:rsidR="00B45ACE" w:rsidRDefault="00C31A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</w:t>
      </w:r>
      <w:r>
        <w:rPr>
          <w:rFonts w:eastAsia="Times New Roman"/>
          <w:sz w:val="20"/>
          <w:szCs w:val="20"/>
        </w:rPr>
        <w:t>е оператором электронной площадки зарегистрирована только одна заявка.</w:t>
      </w:r>
    </w:p>
    <w:p w:rsidR="00B45ACE" w:rsidRDefault="00B45ACE">
      <w:pPr>
        <w:jc w:val="both"/>
        <w:rPr>
          <w:rFonts w:eastAsia="Times New Roman"/>
          <w:sz w:val="20"/>
          <w:szCs w:val="20"/>
        </w:rPr>
      </w:pPr>
    </w:p>
    <w:p w:rsidR="00B45ACE" w:rsidRDefault="00C31AE8">
      <w:pPr>
        <w:jc w:val="both"/>
      </w:pPr>
      <w:r w:rsidRPr="00115E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B45ACE" w:rsidRDefault="00B45ACE">
      <w:pPr>
        <w:jc w:val="both"/>
        <w:rPr>
          <w:rFonts w:eastAsia="Times New Roman"/>
          <w:sz w:val="20"/>
          <w:szCs w:val="20"/>
        </w:rPr>
      </w:pPr>
    </w:p>
    <w:p w:rsidR="00B45ACE" w:rsidRDefault="00C31AE8">
      <w:r>
        <w:rPr>
          <w:rFonts w:eastAsia="Times New Roman"/>
          <w:sz w:val="20"/>
          <w:szCs w:val="20"/>
        </w:rPr>
        <w:t>Подписи</w:t>
      </w:r>
    </w:p>
    <w:p w:rsidR="00B45ACE" w:rsidRDefault="00B45A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5ACE">
        <w:tc>
          <w:tcPr>
            <w:tcW w:w="3307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5ACE" w:rsidRDefault="00B4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5ACE">
        <w:tc>
          <w:tcPr>
            <w:tcW w:w="3307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5ACE" w:rsidRDefault="00B4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5ACE">
        <w:tc>
          <w:tcPr>
            <w:tcW w:w="3307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5ACE" w:rsidRDefault="00B4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5ACE">
        <w:tc>
          <w:tcPr>
            <w:tcW w:w="3307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5ACE" w:rsidRDefault="00B4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5ACE">
        <w:tc>
          <w:tcPr>
            <w:tcW w:w="3307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5ACE" w:rsidRDefault="00B45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5ACE" w:rsidRDefault="00C31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31AE8" w:rsidRDefault="00C31AE8"/>
    <w:sectPr w:rsidR="00C31A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5ACE"/>
    <w:rsid w:val="00115E23"/>
    <w:rsid w:val="00B45ACE"/>
    <w:rsid w:val="00C3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594</Words>
  <Characters>3388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2020-10-30T08:10:00Z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