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6BC" w:rsidRDefault="00A536BC">
      <w:pPr>
        <w:ind w:firstLine="680"/>
        <w:jc w:val="center"/>
      </w:pPr>
      <w:r>
        <w:rPr>
          <w:b/>
          <w:bCs/>
        </w:rPr>
        <w:t xml:space="preserve">ПРОТОКОЛ </w:t>
      </w:r>
      <w:r w:rsidRPr="004E7B89">
        <w:rPr>
          <w:b/>
          <w:bCs/>
        </w:rPr>
        <w:t>0318300120821000038</w:t>
      </w:r>
    </w:p>
    <w:p w:rsidR="00A536BC" w:rsidRDefault="00A536BC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A536BC" w:rsidRPr="004E7B89" w:rsidRDefault="00A536BC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536BC" w:rsidRPr="002924D8">
        <w:tc>
          <w:tcPr>
            <w:tcW w:w="4961" w:type="dxa"/>
          </w:tcPr>
          <w:p w:rsidR="00A536BC" w:rsidRPr="002924D8" w:rsidRDefault="00A536BC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A536BC" w:rsidRPr="002924D8" w:rsidRDefault="00A536BC">
            <w:pPr>
              <w:ind w:firstLine="567"/>
              <w:jc w:val="right"/>
            </w:pPr>
            <w:r>
              <w:rPr>
                <w:lang w:val="en-US"/>
              </w:rPr>
              <w:t>10.03.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536BC" w:rsidRDefault="00A536BC">
      <w:pPr>
        <w:overflowPunct w:val="0"/>
      </w:pPr>
    </w:p>
    <w:p w:rsidR="00A536BC" w:rsidRDefault="00A536B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Субстанции фармацевтические </w:t>
      </w:r>
    </w:p>
    <w:p w:rsidR="00A536BC" w:rsidRDefault="00A536B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213234901331923490100100690010000244</w:t>
      </w:r>
    </w:p>
    <w:p w:rsidR="00A536BC" w:rsidRDefault="00A536B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583 365,04 руб.</w:t>
      </w:r>
    </w:p>
    <w:p w:rsidR="00A536BC" w:rsidRDefault="00A536BC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E7B89">
        <w:rPr>
          <w:b/>
          <w:bCs/>
        </w:rPr>
        <w:t xml:space="preserve">: </w:t>
      </w:r>
      <w:r w:rsidRPr="004E7B8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E7B8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536BC" w:rsidRPr="002924D8">
        <w:trPr>
          <w:jc w:val="right"/>
        </w:trPr>
        <w:tc>
          <w:tcPr>
            <w:tcW w:w="9915" w:type="dxa"/>
          </w:tcPr>
          <w:p w:rsidR="00A536BC" w:rsidRPr="002924D8" w:rsidRDefault="00A536B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E7B89">
              <w:rPr>
                <w:b/>
                <w:bCs/>
              </w:rPr>
              <w:t xml:space="preserve">Источник финансирования: </w:t>
            </w:r>
            <w:r w:rsidRPr="004E7B89">
              <w:t>Внебюджетные фонды (ОМС) 2021 года.</w:t>
            </w:r>
          </w:p>
          <w:p w:rsidR="00A536BC" w:rsidRPr="002924D8" w:rsidRDefault="00A536B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E7B8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E7B89">
              <w:t>353560, Россия, Краснодарский край, г. Славянск-на-Кубани, ул. Батарейная,377 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A536BC" w:rsidRPr="002924D8" w:rsidRDefault="00A536B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E7B89">
              <w:t>Не требуется</w:t>
            </w:r>
          </w:p>
          <w:p w:rsidR="00A536BC" w:rsidRPr="004E7B89" w:rsidRDefault="00A536B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E7B8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536BC" w:rsidRDefault="00A536BC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E7B89">
        <w:t>24.02.21 10:47:18 (</w:t>
      </w:r>
      <w:r>
        <w:rPr>
          <w:lang w:val="en-US"/>
        </w:rPr>
        <w:t>MSK</w:t>
      </w:r>
      <w:r w:rsidRPr="004E7B89">
        <w:t>+00:00)</w:t>
      </w:r>
    </w:p>
    <w:p w:rsidR="00A536BC" w:rsidRDefault="00A536BC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E7B89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536BC" w:rsidRPr="002924D8">
        <w:tc>
          <w:tcPr>
            <w:tcW w:w="3307" w:type="dxa"/>
          </w:tcPr>
          <w:p w:rsidR="00A536BC" w:rsidRPr="002924D8" w:rsidRDefault="00A536BC">
            <w:r w:rsidRPr="002924D8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536BC" w:rsidRPr="002924D8" w:rsidRDefault="00A536BC">
            <w:r w:rsidRPr="002924D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536BC" w:rsidRPr="002924D8" w:rsidRDefault="00A536BC">
            <w:pPr>
              <w:rPr>
                <w:lang w:val="en-US"/>
              </w:rPr>
            </w:pPr>
            <w:r w:rsidRPr="002924D8">
              <w:rPr>
                <w:lang w:val="en-US"/>
              </w:rPr>
              <w:t>Главный врач</w:t>
            </w:r>
          </w:p>
        </w:tc>
      </w:tr>
      <w:tr w:rsidR="00A536BC" w:rsidRPr="002924D8">
        <w:tc>
          <w:tcPr>
            <w:tcW w:w="3307" w:type="dxa"/>
          </w:tcPr>
          <w:p w:rsidR="00A536BC" w:rsidRPr="002924D8" w:rsidRDefault="00A536BC">
            <w:r w:rsidRPr="002924D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536BC" w:rsidRPr="002924D8" w:rsidRDefault="00A536BC">
            <w:r w:rsidRPr="002924D8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536BC" w:rsidRPr="002924D8" w:rsidRDefault="00A536BC">
            <w:pPr>
              <w:rPr>
                <w:lang w:val="en-US"/>
              </w:rPr>
            </w:pPr>
            <w:r w:rsidRPr="002924D8">
              <w:rPr>
                <w:lang w:val="en-US"/>
              </w:rPr>
              <w:t>Начальник отдела закупок</w:t>
            </w:r>
          </w:p>
        </w:tc>
      </w:tr>
      <w:tr w:rsidR="00A536BC" w:rsidRPr="002924D8">
        <w:tc>
          <w:tcPr>
            <w:tcW w:w="3307" w:type="dxa"/>
          </w:tcPr>
          <w:p w:rsidR="00A536BC" w:rsidRPr="002924D8" w:rsidRDefault="00A536BC">
            <w:r w:rsidRPr="002924D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536BC" w:rsidRPr="002924D8" w:rsidRDefault="00A536BC">
            <w:r w:rsidRPr="002924D8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A536BC" w:rsidRPr="002924D8" w:rsidRDefault="00A536BC">
            <w:pPr>
              <w:rPr>
                <w:lang w:val="en-US"/>
              </w:rPr>
            </w:pPr>
            <w:r w:rsidRPr="002924D8">
              <w:rPr>
                <w:lang w:val="en-US"/>
              </w:rPr>
              <w:t>Начальник юридического отдела</w:t>
            </w:r>
          </w:p>
        </w:tc>
      </w:tr>
      <w:tr w:rsidR="00A536BC" w:rsidRPr="002924D8">
        <w:tc>
          <w:tcPr>
            <w:tcW w:w="3307" w:type="dxa"/>
          </w:tcPr>
          <w:p w:rsidR="00A536BC" w:rsidRPr="002924D8" w:rsidRDefault="00A536BC">
            <w:r w:rsidRPr="002924D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536BC" w:rsidRPr="002924D8" w:rsidRDefault="00A536BC">
            <w:r w:rsidRPr="002924D8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A536BC" w:rsidRPr="002924D8" w:rsidRDefault="00A536BC">
            <w:pPr>
              <w:rPr>
                <w:lang w:val="en-US"/>
              </w:rPr>
            </w:pPr>
            <w:r w:rsidRPr="002924D8">
              <w:rPr>
                <w:lang w:val="en-US"/>
              </w:rPr>
              <w:t>экономист 1 категории отдела закупок</w:t>
            </w:r>
          </w:p>
        </w:tc>
      </w:tr>
      <w:tr w:rsidR="00A536BC" w:rsidRPr="002924D8">
        <w:tc>
          <w:tcPr>
            <w:tcW w:w="3307" w:type="dxa"/>
          </w:tcPr>
          <w:p w:rsidR="00A536BC" w:rsidRPr="002924D8" w:rsidRDefault="00A536BC">
            <w:r w:rsidRPr="002924D8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536BC" w:rsidRPr="002924D8" w:rsidRDefault="00A536BC">
            <w:r w:rsidRPr="002924D8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536BC" w:rsidRPr="002924D8" w:rsidRDefault="00A536BC">
            <w:pPr>
              <w:rPr>
                <w:lang w:val="en-US"/>
              </w:rPr>
            </w:pPr>
            <w:r w:rsidRPr="002924D8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536BC" w:rsidRDefault="00A536BC">
      <w:pPr>
        <w:jc w:val="both"/>
      </w:pPr>
      <w:r>
        <w:tab/>
        <w:t>Кворум имеется. Комиссия правомочна.</w:t>
      </w:r>
    </w:p>
    <w:p w:rsidR="00A536BC" w:rsidRDefault="00A536BC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4E7B89">
        <w:t>10.03.</w:t>
      </w:r>
      <w:r>
        <w:t>20</w:t>
      </w:r>
      <w:r w:rsidRPr="004E7B89">
        <w:t>21 1</w:t>
      </w:r>
      <w:r>
        <w:t>3</w:t>
      </w:r>
      <w:r w:rsidRPr="004E7B89">
        <w:t>:</w:t>
      </w:r>
      <w:r>
        <w:t>20</w:t>
      </w:r>
      <w:r w:rsidRPr="004E7B89">
        <w:t xml:space="preserve"> (</w:t>
      </w:r>
      <w:r>
        <w:rPr>
          <w:lang w:val="en-US"/>
        </w:rPr>
        <w:t>MSK</w:t>
      </w:r>
      <w:r w:rsidRPr="004E7B8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536BC" w:rsidRDefault="00A536BC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93"/>
        <w:gridCol w:w="1845"/>
        <w:gridCol w:w="1761"/>
        <w:gridCol w:w="2809"/>
        <w:gridCol w:w="2912"/>
      </w:tblGrid>
      <w:tr w:rsidR="00A536BC" w:rsidRPr="002924D8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rPr>
                <w:b/>
                <w:bCs/>
              </w:rPr>
            </w:pPr>
            <w:r w:rsidRPr="002924D8">
              <w:rPr>
                <w:b/>
                <w:bCs/>
              </w:rPr>
              <w:t xml:space="preserve">№ </w:t>
            </w:r>
          </w:p>
          <w:p w:rsidR="00A536BC" w:rsidRPr="002924D8" w:rsidRDefault="00A536BC">
            <w:pPr>
              <w:rPr>
                <w:b/>
                <w:bCs/>
              </w:rPr>
            </w:pPr>
            <w:r w:rsidRPr="002924D8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  <w:rPr>
                <w:b/>
                <w:bCs/>
              </w:rPr>
            </w:pPr>
            <w:r w:rsidRPr="002924D8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  <w:rPr>
                <w:b/>
                <w:bCs/>
              </w:rPr>
            </w:pPr>
            <w:r w:rsidRPr="002924D8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BC" w:rsidRPr="002924D8" w:rsidRDefault="00A536BC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A536BC" w:rsidRPr="002924D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  <w:rPr>
                <w:lang w:val="en-US"/>
              </w:rPr>
            </w:pPr>
            <w:r w:rsidRPr="002924D8">
              <w:rPr>
                <w:lang w:val="en-US"/>
              </w:rPr>
              <w:t>221 678,12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  <w:rPr>
                <w:lang w:val="en-US"/>
              </w:rPr>
            </w:pPr>
            <w:r w:rsidRPr="002924D8">
              <w:rPr>
                <w:lang w:val="en-US"/>
              </w:rPr>
              <w:t>09.03.21 11:55:27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BC" w:rsidRPr="004E7B89" w:rsidRDefault="00A536BC">
            <w:pPr>
              <w:pStyle w:val="a3"/>
            </w:pPr>
            <w:r w:rsidRPr="004E7B89">
              <w:t>ОБЩЕСТВО С ОГРАНИЧЕННОЙ ОТВЕТСТВЕННОСТЬЮ "ДОНАНГРОФАРМ"</w:t>
            </w:r>
          </w:p>
        </w:tc>
      </w:tr>
      <w:tr w:rsidR="00A536BC" w:rsidRPr="002924D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  <w:rPr>
                <w:lang w:val="en-US"/>
              </w:rPr>
            </w:pPr>
            <w:r w:rsidRPr="002924D8">
              <w:rPr>
                <w:lang w:val="en-US"/>
              </w:rPr>
              <w:t>224 594,95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  <w:rPr>
                <w:lang w:val="en-US"/>
              </w:rPr>
            </w:pPr>
            <w:r w:rsidRPr="002924D8">
              <w:rPr>
                <w:lang w:val="en-US"/>
              </w:rPr>
              <w:t>09.03.21 11:51:10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BC" w:rsidRPr="004E7B89" w:rsidRDefault="00A536BC">
            <w:pPr>
              <w:pStyle w:val="a3"/>
            </w:pPr>
            <w:r w:rsidRPr="004E7B89">
              <w:t>ОБЩЕСТВО С ОГРАНИЧЕННОЙ ОТВЕТСТВЕННОСТЬЮ "АССОЛЬ"</w:t>
            </w:r>
          </w:p>
        </w:tc>
      </w:tr>
      <w:tr w:rsidR="00A536BC" w:rsidRPr="002924D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  <w:rPr>
                <w:lang w:val="en-US"/>
              </w:rPr>
            </w:pPr>
            <w:r w:rsidRPr="002924D8">
              <w:rPr>
                <w:lang w:val="en-US"/>
              </w:rPr>
              <w:t>583 365,03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536BC" w:rsidRPr="002924D8" w:rsidRDefault="00A536BC">
            <w:pPr>
              <w:pStyle w:val="a3"/>
              <w:rPr>
                <w:lang w:val="en-US"/>
              </w:rPr>
            </w:pPr>
            <w:r w:rsidRPr="002924D8">
              <w:rPr>
                <w:lang w:val="en-US"/>
              </w:rPr>
              <w:t>09.03.21 10:02:39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BC" w:rsidRPr="004E7B89" w:rsidRDefault="00A536BC">
            <w:pPr>
              <w:pStyle w:val="a3"/>
            </w:pPr>
            <w:r w:rsidRPr="004E7B89">
              <w:t>ОБЩЕСТВО С ОГРАНИЧЕННОЙ ОТВЕТСТВЕННОСТЬЮ "ФАРМХИМКОМПЛЕКТ"</w:t>
            </w:r>
          </w:p>
        </w:tc>
      </w:tr>
    </w:tbl>
    <w:p w:rsidR="00A536BC" w:rsidRDefault="00A536BC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A536BC" w:rsidRPr="002924D8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536BC" w:rsidRPr="002924D8" w:rsidRDefault="00A536BC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536BC" w:rsidRPr="002924D8" w:rsidRDefault="00A536BC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r>
              <w:rPr>
                <w:b/>
                <w:bCs/>
              </w:rPr>
              <w:t>Обоснование</w:t>
            </w:r>
          </w:p>
        </w:tc>
      </w:tr>
      <w:tr w:rsidR="00A536BC" w:rsidRPr="002924D8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EA-77526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4E7B89" w:rsidRDefault="00A536BC">
            <w:r w:rsidRPr="004E7B89">
              <w:t>ОБЩЕСТВО С ОГРАНИЧЕННОЙ ОТВЕТСТВЕННОСТЬЮ "ДОНАНГРОФАРМ"</w:t>
            </w:r>
          </w:p>
          <w:p w:rsidR="00A536BC" w:rsidRPr="004E7B89" w:rsidRDefault="00A536BC">
            <w:r w:rsidRPr="002924D8">
              <w:t xml:space="preserve">ИНН </w:t>
            </w:r>
            <w:r w:rsidRPr="004E7B89">
              <w:t>6166105841</w:t>
            </w:r>
          </w:p>
          <w:p w:rsidR="00A536BC" w:rsidRPr="004E7B89" w:rsidRDefault="00A536BC">
            <w:r w:rsidRPr="002924D8">
              <w:t xml:space="preserve">ОГРН </w:t>
            </w:r>
            <w:r w:rsidRPr="004E7B89">
              <w:t>1176196034365</w:t>
            </w:r>
          </w:p>
          <w:p w:rsidR="00A536BC" w:rsidRPr="004E7B89" w:rsidRDefault="00A536BC">
            <w:r w:rsidRPr="002924D8">
              <w:t xml:space="preserve">КПП </w:t>
            </w:r>
            <w:r w:rsidRPr="004E7B89">
              <w:t>616601001</w:t>
            </w:r>
          </w:p>
          <w:p w:rsidR="00A536BC" w:rsidRPr="004E7B89" w:rsidRDefault="00A536BC">
            <w:r w:rsidRPr="002924D8">
              <w:t>Место нахождения(жительства)</w:t>
            </w:r>
          </w:p>
          <w:p w:rsidR="00A536BC" w:rsidRPr="004E7B89" w:rsidRDefault="00A536BC">
            <w:r w:rsidRPr="002924D8">
              <w:t>344029, ОБЛРОСТОВСКАЯ, ГРОСТОВ-НА-ДОНУ, КОМНАТА 89А</w:t>
            </w:r>
          </w:p>
          <w:p w:rsidR="00A536BC" w:rsidRPr="004E7B89" w:rsidRDefault="00A536BC">
            <w:r w:rsidRPr="002924D8">
              <w:t>Почтовый адрес</w:t>
            </w:r>
          </w:p>
          <w:p w:rsidR="00A536BC" w:rsidRPr="004E7B89" w:rsidRDefault="00A536BC">
            <w:r w:rsidRPr="002924D8">
              <w:t>344029, ОБЛ РОСТОВСКАЯ, Г РОСТОВ-НА-ДОНУ, УЛ МЕНЖИНСКОГО, ДОМ 4В, КОМНАТА 89А</w:t>
            </w:r>
          </w:p>
          <w:p w:rsidR="00A536BC" w:rsidRPr="002924D8" w:rsidRDefault="00A536BC">
            <w:pPr>
              <w:rPr>
                <w:sz w:val="16"/>
                <w:szCs w:val="16"/>
                <w:lang w:val="en-US"/>
              </w:rPr>
            </w:pPr>
            <w:r w:rsidRPr="002924D8">
              <w:rPr>
                <w:sz w:val="16"/>
                <w:szCs w:val="16"/>
              </w:rPr>
              <w:t xml:space="preserve">Контактное лицо </w:t>
            </w:r>
          </w:p>
          <w:p w:rsidR="00A536BC" w:rsidRPr="002924D8" w:rsidRDefault="00A536BC">
            <w:pPr>
              <w:rPr>
                <w:lang w:val="en-US"/>
              </w:rPr>
            </w:pPr>
            <w:r w:rsidRPr="002924D8">
              <w:t xml:space="preserve">Телефон </w:t>
            </w:r>
            <w:r w:rsidRPr="002924D8">
              <w:rPr>
                <w:lang w:val="en-US"/>
              </w:rPr>
              <w:t>79289080062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536BC" w:rsidRPr="004E7B89" w:rsidRDefault="00A536BC">
            <w:r w:rsidRPr="002924D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r w:rsidRPr="002924D8">
              <w:t>-</w:t>
            </w:r>
          </w:p>
        </w:tc>
      </w:tr>
      <w:tr w:rsidR="00A536BC" w:rsidRPr="002924D8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EA-76330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4E7B89" w:rsidRDefault="00A536BC">
            <w:r w:rsidRPr="004E7B89">
              <w:t>ОБЩЕСТВО С ОГРАНИЧЕННОЙ ОТВЕТСТВЕННОСТЬЮ "АССОЛЬ"</w:t>
            </w:r>
          </w:p>
          <w:p w:rsidR="00A536BC" w:rsidRPr="004E7B89" w:rsidRDefault="00A536BC">
            <w:r w:rsidRPr="002924D8">
              <w:t xml:space="preserve">ИНН </w:t>
            </w:r>
            <w:r w:rsidRPr="004E7B89">
              <w:t>7814043302</w:t>
            </w:r>
          </w:p>
          <w:p w:rsidR="00A536BC" w:rsidRPr="004E7B89" w:rsidRDefault="00A536BC">
            <w:r w:rsidRPr="002924D8">
              <w:t xml:space="preserve">ОГРН </w:t>
            </w:r>
            <w:r w:rsidRPr="004E7B89">
              <w:t>1037832000216</w:t>
            </w:r>
          </w:p>
          <w:p w:rsidR="00A536BC" w:rsidRPr="004E7B89" w:rsidRDefault="00A536BC">
            <w:r w:rsidRPr="002924D8">
              <w:t xml:space="preserve">КПП </w:t>
            </w:r>
            <w:r w:rsidRPr="004E7B89">
              <w:t>780601001</w:t>
            </w:r>
          </w:p>
          <w:p w:rsidR="00A536BC" w:rsidRPr="004E7B89" w:rsidRDefault="00A536BC">
            <w:r w:rsidRPr="002924D8">
              <w:t>Место нахождения(жительства)</w:t>
            </w:r>
          </w:p>
          <w:p w:rsidR="00A536BC" w:rsidRPr="004E7B89" w:rsidRDefault="00A536BC">
            <w:r w:rsidRPr="002924D8">
              <w:t>195030, ГСАНКТ-ПЕТЕРБУРГ, ДОМ 41КОРПУС 1, ПОМЕЩЕНИЕ 7-А</w:t>
            </w:r>
          </w:p>
          <w:p w:rsidR="00A536BC" w:rsidRPr="004E7B89" w:rsidRDefault="00A536BC">
            <w:r w:rsidRPr="002924D8">
              <w:t>Почтовый адрес</w:t>
            </w:r>
          </w:p>
          <w:p w:rsidR="00A536BC" w:rsidRPr="004E7B89" w:rsidRDefault="00A536BC">
            <w:r w:rsidRPr="002924D8">
              <w:t>190121, г.Санкт-Петербург, Наб. реки Мойки д.122, литер В</w:t>
            </w:r>
          </w:p>
          <w:p w:rsidR="00A536BC" w:rsidRPr="002924D8" w:rsidRDefault="00A536BC">
            <w:pPr>
              <w:rPr>
                <w:sz w:val="16"/>
                <w:szCs w:val="16"/>
                <w:lang w:val="en-US"/>
              </w:rPr>
            </w:pPr>
            <w:r w:rsidRPr="002924D8">
              <w:rPr>
                <w:sz w:val="16"/>
                <w:szCs w:val="16"/>
              </w:rPr>
              <w:t xml:space="preserve">Контактное лицо </w:t>
            </w:r>
          </w:p>
          <w:p w:rsidR="00A536BC" w:rsidRPr="002924D8" w:rsidRDefault="00A536BC">
            <w:pPr>
              <w:rPr>
                <w:lang w:val="en-US"/>
              </w:rPr>
            </w:pPr>
            <w:r w:rsidRPr="002924D8">
              <w:t xml:space="preserve">Телефон </w:t>
            </w:r>
            <w:r w:rsidRPr="002924D8">
              <w:rPr>
                <w:lang w:val="en-US"/>
              </w:rPr>
              <w:t>78126404761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536BC" w:rsidRPr="004E7B89" w:rsidRDefault="00A536BC">
            <w:r w:rsidRPr="002924D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r w:rsidRPr="002924D8">
              <w:t>-</w:t>
            </w:r>
          </w:p>
        </w:tc>
      </w:tr>
      <w:tr w:rsidR="00A536BC" w:rsidRPr="002924D8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536BC" w:rsidRPr="002924D8" w:rsidRDefault="00A536BC">
            <w:pPr>
              <w:pStyle w:val="a3"/>
            </w:pPr>
            <w:bookmarkStart w:id="0" w:name="__DdeLink__416_2961716382"/>
            <w:bookmarkEnd w:id="0"/>
            <w:r w:rsidRPr="002924D8">
              <w:rPr>
                <w:lang w:val="en-US"/>
              </w:rPr>
              <w:t>EA-77239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4E7B89" w:rsidRDefault="00A536BC">
            <w:r w:rsidRPr="004E7B89">
              <w:t>ОБЩЕСТВО С ОГРАНИЧЕННОЙ ОТВЕТСТВЕННОСТЬЮ "ФАРМХИМКОМПЛЕКТ"</w:t>
            </w:r>
          </w:p>
          <w:p w:rsidR="00A536BC" w:rsidRPr="004E7B89" w:rsidRDefault="00A536BC">
            <w:r w:rsidRPr="002924D8">
              <w:t xml:space="preserve">ИНН </w:t>
            </w:r>
            <w:r w:rsidRPr="004E7B89">
              <w:t>7715768700</w:t>
            </w:r>
          </w:p>
          <w:p w:rsidR="00A536BC" w:rsidRPr="004E7B89" w:rsidRDefault="00A536BC">
            <w:r w:rsidRPr="002924D8">
              <w:t xml:space="preserve">ОГРН </w:t>
            </w:r>
            <w:r w:rsidRPr="004E7B89">
              <w:t>1097746462890</w:t>
            </w:r>
          </w:p>
          <w:p w:rsidR="00A536BC" w:rsidRPr="004E7B89" w:rsidRDefault="00A536BC">
            <w:r w:rsidRPr="002924D8">
              <w:t xml:space="preserve">КПП </w:t>
            </w:r>
            <w:r w:rsidRPr="004E7B89">
              <w:t>771501001</w:t>
            </w:r>
          </w:p>
          <w:p w:rsidR="00A536BC" w:rsidRPr="004E7B89" w:rsidRDefault="00A536BC">
            <w:r w:rsidRPr="002924D8">
              <w:t>Место нахождения(жительства)</w:t>
            </w:r>
          </w:p>
          <w:p w:rsidR="00A536BC" w:rsidRPr="004E7B89" w:rsidRDefault="00A536BC">
            <w:bookmarkStart w:id="1" w:name="__DdeLink__366_2212008683"/>
            <w:r w:rsidRPr="002924D8">
              <w:t>127549, ГМОСКВА, 319</w:t>
            </w:r>
            <w:bookmarkEnd w:id="1"/>
          </w:p>
          <w:p w:rsidR="00A536BC" w:rsidRPr="004E7B89" w:rsidRDefault="00A536BC">
            <w:r w:rsidRPr="002924D8">
              <w:t>Почтовый адрес</w:t>
            </w:r>
          </w:p>
          <w:p w:rsidR="00A536BC" w:rsidRPr="004E7B89" w:rsidRDefault="00A536BC">
            <w:r w:rsidRPr="002924D8">
              <w:t>129327, г. Москва, ул. Менжинского, 3, офис 14</w:t>
            </w:r>
          </w:p>
          <w:p w:rsidR="00A536BC" w:rsidRPr="004E7B89" w:rsidRDefault="00A536BC">
            <w:pPr>
              <w:rPr>
                <w:sz w:val="16"/>
                <w:szCs w:val="16"/>
              </w:rPr>
            </w:pPr>
            <w:r w:rsidRPr="002924D8">
              <w:rPr>
                <w:sz w:val="16"/>
                <w:szCs w:val="16"/>
              </w:rPr>
              <w:t xml:space="preserve">Контактное лицо </w:t>
            </w:r>
          </w:p>
          <w:p w:rsidR="00A536BC" w:rsidRPr="004E7B89" w:rsidRDefault="00A536BC">
            <w:r w:rsidRPr="002924D8">
              <w:t xml:space="preserve">Телефон </w:t>
            </w:r>
            <w:r w:rsidRPr="004E7B89">
              <w:t>79267485985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536BC" w:rsidRPr="004E7B89" w:rsidRDefault="00A536BC">
            <w:r w:rsidRPr="002924D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r w:rsidRPr="002924D8">
              <w:t>-</w:t>
            </w:r>
          </w:p>
        </w:tc>
      </w:tr>
    </w:tbl>
    <w:p w:rsidR="00A536BC" w:rsidRDefault="00A536BC"/>
    <w:p w:rsidR="00A536BC" w:rsidRDefault="00A536BC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-77526 / ОБЩЕСТВО С ОГРАНИЧЕННОЙ ОТВЕТСТВЕННОСТЬЮ "ДОНАНГРОФАРМ"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-77526 / ОБЩЕСТВО С ОГРАНИЧЕННОЙ ОТВЕТСТВЕННОСТЬЮ "ДОНАНГРОФАРМ"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-77526 / ОБЩЕСТВО С ОГРАНИЧЕННОЙ ОТВЕТСТВЕННОСТЬЮ "ДОНАНГРОФАРМ"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-77526 / ОБЩЕСТВО С ОГРАНИЧЕННОЙ ОТВЕТСТВЕННОСТЬЮ "ДОНАНГРОФАРМ"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-77526 / ОБЩЕСТВО С ОГРАНИЧЕННОЙ ОТВЕТСТВЕННОСТЬЮ "ДОНАНГРОФАРМ"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-76330 / ОБЩЕСТВО С ОГРАНИЧЕННОЙ ОТВЕТСТВЕННОСТЬЮ "АССОЛЬ"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-76330 / ОБЩЕСТВО С ОГРАНИЧЕННОЙ ОТВЕТСТВЕННОСТЬЮ "АССОЛЬ"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-76330 / ОБЩЕСТВО С ОГРАНИЧЕННОЙ ОТВЕТСТВЕННОСТЬЮ "АССОЛЬ"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-76330 / ОБЩЕСТВО С ОГРАНИЧЕННОЙ ОТВЕТСТВЕННОСТЬЮ "АССОЛЬ"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-76330 / ОБЩЕСТВО С ОГРАНИЧЕННОЙ ОТВЕТСТВЕННОСТЬЮ "АССОЛЬ"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-77239 / ОБЩЕСТВО С ОГРАНИЧЕННОЙ ОТВЕТСТВЕННОСТЬЮ "ФАРМХИМКОМПЛЕКТ"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-77239 / ОБЩЕСТВО С ОГРАНИЧЕННОЙ ОТВЕТСТВЕННОСТЬЮ "ФАРМХИМКОМПЛЕКТ"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-77239 / ОБЩЕСТВО С ОГРАНИЧЕННОЙ ОТВЕТСТВЕННОСТЬЮ "ФАРМХИМКОМПЛЕКТ"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-77239 / ОБЩЕСТВО С ОГРАНИЧЕННОЙ ОТВЕТСТВЕННОСТЬЮ "ФАРМХИМКОМПЛЕКТ"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536BC" w:rsidRPr="002924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EA</w:t>
            </w:r>
            <w:r w:rsidRPr="004E7B89">
              <w:t>-77239 / ОБЩЕСТВО С ОГРАНИЧЕННОЙ ОТВЕТСТВЕННОСТЬЮ "ФАРМХИМКОМПЛЕКТ"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536BC" w:rsidRPr="002924D8" w:rsidRDefault="00A536BC">
            <w:pPr>
              <w:pStyle w:val="a3"/>
            </w:pPr>
            <w:r w:rsidRPr="004E7B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A536BC" w:rsidRDefault="00A536BC"/>
    <w:p w:rsidR="00A536BC" w:rsidRDefault="00A536BC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4E7B89">
        <w:t>Субстанции фармацевтические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"ДОНАНГРОФАРМ", предложение о цене контракта 221 678,12 руб.</w:t>
      </w:r>
    </w:p>
    <w:p w:rsidR="00A536BC" w:rsidRDefault="00A536BC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9067B2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536BC" w:rsidRDefault="00A536BC">
      <w:pPr>
        <w:jc w:val="both"/>
        <w:rPr>
          <w:b/>
          <w:bCs/>
        </w:rPr>
      </w:pPr>
    </w:p>
    <w:p w:rsidR="00A536BC" w:rsidRDefault="00A536BC">
      <w:pPr>
        <w:jc w:val="both"/>
        <w:rPr>
          <w:b/>
          <w:bCs/>
        </w:rPr>
      </w:pPr>
    </w:p>
    <w:p w:rsidR="00A536BC" w:rsidRDefault="00A536BC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536BC" w:rsidRPr="002924D8">
        <w:tc>
          <w:tcPr>
            <w:tcW w:w="5847" w:type="dxa"/>
            <w:vAlign w:val="bottom"/>
          </w:tcPr>
          <w:p w:rsidR="00A536BC" w:rsidRPr="002924D8" w:rsidRDefault="00A536BC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Просоленко Юрий Александрович</w:t>
            </w:r>
          </w:p>
        </w:tc>
      </w:tr>
      <w:tr w:rsidR="00A536BC" w:rsidRPr="002924D8">
        <w:tc>
          <w:tcPr>
            <w:tcW w:w="5847" w:type="dxa"/>
            <w:vAlign w:val="bottom"/>
          </w:tcPr>
          <w:p w:rsidR="00A536BC" w:rsidRPr="002924D8" w:rsidRDefault="00A536BC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Дехтерев Юрий Сергеевич</w:t>
            </w:r>
          </w:p>
        </w:tc>
      </w:tr>
      <w:tr w:rsidR="00A536BC" w:rsidRPr="002924D8">
        <w:tc>
          <w:tcPr>
            <w:tcW w:w="5847" w:type="dxa"/>
            <w:vAlign w:val="bottom"/>
          </w:tcPr>
          <w:p w:rsidR="00A536BC" w:rsidRPr="002924D8" w:rsidRDefault="00A536BC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Коротникова Светлана Борисовна</w:t>
            </w:r>
          </w:p>
        </w:tc>
      </w:tr>
      <w:tr w:rsidR="00A536BC" w:rsidRPr="002924D8">
        <w:tc>
          <w:tcPr>
            <w:tcW w:w="5847" w:type="dxa"/>
            <w:vAlign w:val="bottom"/>
          </w:tcPr>
          <w:p w:rsidR="00A536BC" w:rsidRPr="002924D8" w:rsidRDefault="00A536BC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Мальченко Елена Александровна</w:t>
            </w:r>
          </w:p>
        </w:tc>
      </w:tr>
      <w:tr w:rsidR="00A536BC" w:rsidRPr="002924D8">
        <w:tc>
          <w:tcPr>
            <w:tcW w:w="5847" w:type="dxa"/>
            <w:vAlign w:val="bottom"/>
          </w:tcPr>
          <w:p w:rsidR="00A536BC" w:rsidRPr="002924D8" w:rsidRDefault="00A536BC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536BC" w:rsidRPr="002924D8" w:rsidRDefault="00A536BC">
            <w:pPr>
              <w:pStyle w:val="a3"/>
            </w:pPr>
            <w:r w:rsidRPr="002924D8">
              <w:rPr>
                <w:lang w:val="en-US"/>
              </w:rPr>
              <w:t>Владыкина Лидия Валерьевна</w:t>
            </w:r>
          </w:p>
        </w:tc>
      </w:tr>
    </w:tbl>
    <w:p w:rsidR="00A536BC" w:rsidRDefault="00A536BC"/>
    <w:sectPr w:rsidR="00A536BC" w:rsidSect="000C224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2244"/>
    <w:rsid w:val="000C2244"/>
    <w:rsid w:val="002924D8"/>
    <w:rsid w:val="004E7B89"/>
    <w:rsid w:val="009067B2"/>
    <w:rsid w:val="00A536BC"/>
    <w:rsid w:val="00DD7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244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0C224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C224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A166D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0C2244"/>
  </w:style>
  <w:style w:type="paragraph" w:styleId="Caption">
    <w:name w:val="caption"/>
    <w:basedOn w:val="Normal"/>
    <w:uiPriority w:val="99"/>
    <w:qFormat/>
    <w:rsid w:val="000C224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C224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C224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A166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C224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C224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C224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C224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C224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C224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C224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C224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C224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C224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166D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166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66D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0C2244"/>
  </w:style>
  <w:style w:type="paragraph" w:customStyle="1" w:styleId="a4">
    <w:name w:val="Заголовок таблицы"/>
    <w:basedOn w:val="a3"/>
    <w:uiPriority w:val="99"/>
    <w:rsid w:val="000C2244"/>
  </w:style>
  <w:style w:type="paragraph" w:customStyle="1" w:styleId="DocumentMap">
    <w:name w:val="DocumentMap"/>
    <w:uiPriority w:val="99"/>
    <w:rsid w:val="000C2244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0C2244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0C2244"/>
  </w:style>
  <w:style w:type="character" w:styleId="Hyperlink">
    <w:name w:val="Hyperlink"/>
    <w:basedOn w:val="DefaultParagraphFont"/>
    <w:uiPriority w:val="99"/>
    <w:rsid w:val="004E7B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125</TotalTime>
  <Pages>5</Pages>
  <Words>1439</Words>
  <Characters>8208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2021-03-10T11:54:00Z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