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11B" w:rsidRDefault="00183EB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4211B" w:rsidRPr="00E105ED" w:rsidRDefault="00183EB1">
      <w:pPr>
        <w:ind w:firstLine="567"/>
        <w:jc w:val="center"/>
      </w:pPr>
      <w:r w:rsidRPr="00E105ED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нужд ГБУЗ СК "Шпаковская РБ"." </w:t>
      </w:r>
    </w:p>
    <w:p w:rsidR="0094211B" w:rsidRPr="00E105ED" w:rsidRDefault="00183EB1">
      <w:pPr>
        <w:ind w:firstLine="567"/>
        <w:jc w:val="center"/>
        <w:rPr>
          <w:rFonts w:eastAsia="Times New Roman"/>
          <w:b/>
          <w:bCs/>
        </w:rPr>
      </w:pPr>
      <w:r w:rsidRPr="00E105E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105ED">
        <w:rPr>
          <w:rFonts w:eastAsia="Times New Roman"/>
          <w:b/>
          <w:bCs/>
          <w:sz w:val="20"/>
          <w:szCs w:val="20"/>
        </w:rPr>
        <w:t xml:space="preserve"> 0321300035821000031) </w:t>
      </w:r>
    </w:p>
    <w:p w:rsidR="0094211B" w:rsidRPr="00E105ED" w:rsidRDefault="0094211B">
      <w:pPr>
        <w:ind w:firstLine="567"/>
        <w:jc w:val="center"/>
        <w:rPr>
          <w:sz w:val="20"/>
          <w:szCs w:val="20"/>
        </w:rPr>
      </w:pPr>
    </w:p>
    <w:p w:rsidR="0094211B" w:rsidRPr="00E105ED" w:rsidRDefault="00183EB1">
      <w:pPr>
        <w:ind w:firstLine="567"/>
        <w:jc w:val="right"/>
      </w:pPr>
      <w:r w:rsidRPr="00E105ED">
        <w:rPr>
          <w:rFonts w:eastAsia="Times New Roman"/>
          <w:sz w:val="20"/>
          <w:szCs w:val="20"/>
        </w:rPr>
        <w:t>01.04.21 15:46:33 (</w:t>
      </w:r>
      <w:r>
        <w:rPr>
          <w:rFonts w:eastAsia="Times New Roman"/>
          <w:sz w:val="20"/>
          <w:szCs w:val="20"/>
          <w:lang w:val="en-US"/>
        </w:rPr>
        <w:t>MSK</w:t>
      </w:r>
      <w:r w:rsidRPr="00E105ED">
        <w:rPr>
          <w:rFonts w:eastAsia="Times New Roman"/>
          <w:sz w:val="20"/>
          <w:szCs w:val="20"/>
        </w:rPr>
        <w:t>+00:00)</w:t>
      </w:r>
    </w:p>
    <w:p w:rsidR="0094211B" w:rsidRPr="00E105ED" w:rsidRDefault="0094211B">
      <w:pPr>
        <w:ind w:firstLine="567"/>
        <w:rPr>
          <w:rFonts w:eastAsia="Times New Roman"/>
          <w:sz w:val="20"/>
          <w:szCs w:val="20"/>
        </w:rPr>
      </w:pPr>
    </w:p>
    <w:p w:rsidR="0094211B" w:rsidRDefault="00183EB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94211B" w:rsidRDefault="0094211B">
      <w:pPr>
        <w:rPr>
          <w:rFonts w:eastAsia="Times New Roman"/>
          <w:sz w:val="20"/>
          <w:szCs w:val="20"/>
        </w:rPr>
      </w:pPr>
    </w:p>
    <w:p w:rsidR="0094211B" w:rsidRPr="00E105ED" w:rsidRDefault="00183EB1">
      <w:r>
        <w:rPr>
          <w:rFonts w:eastAsia="Times New Roman"/>
          <w:sz w:val="20"/>
          <w:szCs w:val="20"/>
        </w:rPr>
        <w:t>Организатор</w:t>
      </w:r>
      <w:r w:rsidRPr="00E105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05E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4211B" w:rsidRPr="00E105ED" w:rsidRDefault="0094211B">
      <w:pPr>
        <w:rPr>
          <w:rFonts w:eastAsia="Times New Roman"/>
          <w:sz w:val="20"/>
          <w:szCs w:val="20"/>
        </w:rPr>
      </w:pPr>
    </w:p>
    <w:p w:rsidR="0094211B" w:rsidRDefault="00183EB1">
      <w:r w:rsidRPr="00E105ED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E105ED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94211B" w:rsidRPr="00E105ED" w:rsidRDefault="0094211B">
      <w:pPr>
        <w:rPr>
          <w:rFonts w:eastAsia="Times New Roman"/>
          <w:sz w:val="20"/>
          <w:szCs w:val="20"/>
        </w:rPr>
      </w:pPr>
    </w:p>
    <w:p w:rsidR="0094211B" w:rsidRPr="00E105ED" w:rsidRDefault="00183EB1">
      <w:r>
        <w:rPr>
          <w:rFonts w:eastAsia="Times New Roman"/>
          <w:sz w:val="20"/>
          <w:szCs w:val="20"/>
        </w:rPr>
        <w:t>Наименование</w:t>
      </w:r>
      <w:r w:rsidRPr="00E105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05ED">
        <w:rPr>
          <w:rFonts w:eastAsia="Times New Roman"/>
          <w:sz w:val="20"/>
          <w:szCs w:val="20"/>
        </w:rPr>
        <w:t xml:space="preserve">: Поставка лекарственных препаратов для обеспечения нужд ГБУЗ СК "Шпаковская РБ". </w:t>
      </w:r>
    </w:p>
    <w:p w:rsidR="0094211B" w:rsidRPr="00E105ED" w:rsidRDefault="0094211B">
      <w:pPr>
        <w:rPr>
          <w:rFonts w:eastAsia="Times New Roman"/>
          <w:sz w:val="20"/>
          <w:szCs w:val="20"/>
        </w:rPr>
      </w:pPr>
    </w:p>
    <w:p w:rsidR="0094211B" w:rsidRPr="00E105ED" w:rsidRDefault="00183E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212262301195026230100100880010000244</w:t>
      </w:r>
    </w:p>
    <w:p w:rsidR="0094211B" w:rsidRDefault="0094211B"/>
    <w:p w:rsidR="0094211B" w:rsidRDefault="00183E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795 230,00 руб.</w:t>
      </w:r>
    </w:p>
    <w:p w:rsidR="0094211B" w:rsidRDefault="0094211B">
      <w:pPr>
        <w:rPr>
          <w:rFonts w:eastAsia="Times New Roman"/>
          <w:sz w:val="20"/>
          <w:szCs w:val="20"/>
        </w:rPr>
      </w:pPr>
    </w:p>
    <w:p w:rsidR="0094211B" w:rsidRDefault="00183EB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4211B">
        <w:tc>
          <w:tcPr>
            <w:tcW w:w="3400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211B">
        <w:tc>
          <w:tcPr>
            <w:tcW w:w="3400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211B">
        <w:tc>
          <w:tcPr>
            <w:tcW w:w="3400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211B">
        <w:tc>
          <w:tcPr>
            <w:tcW w:w="3400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4211B">
        <w:tc>
          <w:tcPr>
            <w:tcW w:w="3400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4211B">
        <w:tc>
          <w:tcPr>
            <w:tcW w:w="3400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211B" w:rsidRDefault="00183EB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4211B" w:rsidRDefault="0094211B">
      <w:pPr>
        <w:rPr>
          <w:rFonts w:eastAsia="Times New Roman"/>
          <w:sz w:val="20"/>
          <w:szCs w:val="20"/>
        </w:rPr>
      </w:pPr>
    </w:p>
    <w:p w:rsidR="0094211B" w:rsidRDefault="00183EB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94211B" w:rsidRDefault="0094211B">
      <w:pPr>
        <w:rPr>
          <w:rFonts w:eastAsia="Times New Roman"/>
          <w:sz w:val="20"/>
          <w:szCs w:val="20"/>
        </w:rPr>
      </w:pPr>
    </w:p>
    <w:p w:rsidR="0094211B" w:rsidRDefault="00183EB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4211B" w:rsidRDefault="0094211B">
      <w:pPr>
        <w:rPr>
          <w:rFonts w:eastAsia="Times New Roman"/>
        </w:rPr>
      </w:pPr>
    </w:p>
    <w:p w:rsidR="0094211B" w:rsidRDefault="0094211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94211B">
        <w:tc>
          <w:tcPr>
            <w:tcW w:w="9924" w:type="dxa"/>
            <w:gridSpan w:val="4"/>
            <w:shd w:val="clear" w:color="auto" w:fill="auto"/>
          </w:tcPr>
          <w:p w:rsidR="0094211B" w:rsidRDefault="00183EB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4211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4211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r>
              <w:rPr>
                <w:sz w:val="20"/>
                <w:szCs w:val="20"/>
                <w:lang w:val="en-US"/>
              </w:rPr>
              <w:t>EA</w:t>
            </w:r>
            <w:r w:rsidRPr="00E105ED">
              <w:rPr>
                <w:sz w:val="20"/>
                <w:szCs w:val="20"/>
              </w:rPr>
              <w:t>-84843</w:t>
            </w:r>
          </w:p>
          <w:p w:rsidR="0094211B" w:rsidRDefault="00183EB1">
            <w:r w:rsidRPr="00E105ED">
              <w:rPr>
                <w:sz w:val="20"/>
                <w:szCs w:val="20"/>
              </w:rPr>
              <w:t xml:space="preserve">ОБЩЕСТВО С ОГРАНИЧЕННОЙ </w:t>
            </w:r>
            <w:r w:rsidRPr="00E105ED">
              <w:rPr>
                <w:sz w:val="20"/>
                <w:szCs w:val="20"/>
              </w:rPr>
              <w:t>ОТВЕТСТВЕННОСТЬЮ "ФАРМТРАСТ" / 2635829845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211B" w:rsidRDefault="009421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211B" w:rsidRDefault="00183E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21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r>
              <w:rPr>
                <w:sz w:val="20"/>
                <w:szCs w:val="20"/>
                <w:lang w:val="en-US"/>
              </w:rPr>
              <w:t>EA</w:t>
            </w:r>
            <w:r w:rsidRPr="00E105ED">
              <w:rPr>
                <w:sz w:val="20"/>
                <w:szCs w:val="20"/>
              </w:rPr>
              <w:t>-84843</w:t>
            </w:r>
          </w:p>
          <w:p w:rsidR="0094211B" w:rsidRDefault="00183EB1">
            <w:r w:rsidRPr="00E105ED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211B" w:rsidRDefault="009421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211B" w:rsidRDefault="00183E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21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r>
              <w:rPr>
                <w:sz w:val="20"/>
                <w:szCs w:val="20"/>
                <w:lang w:val="en-US"/>
              </w:rPr>
              <w:t>EA</w:t>
            </w:r>
            <w:r w:rsidRPr="00E105ED">
              <w:rPr>
                <w:sz w:val="20"/>
                <w:szCs w:val="20"/>
              </w:rPr>
              <w:t>-84843</w:t>
            </w:r>
          </w:p>
          <w:p w:rsidR="0094211B" w:rsidRDefault="00183EB1">
            <w:r w:rsidRPr="00E105ED">
              <w:rPr>
                <w:sz w:val="20"/>
                <w:szCs w:val="20"/>
              </w:rPr>
              <w:t xml:space="preserve">ОБЩЕСТВО </w:t>
            </w:r>
            <w:r w:rsidRPr="00E105ED">
              <w:rPr>
                <w:sz w:val="20"/>
                <w:szCs w:val="20"/>
              </w:rPr>
              <w:t>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211B" w:rsidRDefault="009421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211B" w:rsidRDefault="00183E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211B" w:rsidRDefault="00183E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4211B" w:rsidRDefault="0094211B"/>
    <w:p w:rsidR="0094211B" w:rsidRDefault="0094211B">
      <w:pPr>
        <w:jc w:val="both"/>
        <w:rPr>
          <w:sz w:val="20"/>
          <w:szCs w:val="20"/>
          <w:lang w:val="en-US"/>
        </w:rPr>
      </w:pPr>
    </w:p>
    <w:p w:rsidR="0094211B" w:rsidRDefault="00183EB1">
      <w:pPr>
        <w:jc w:val="both"/>
      </w:pPr>
      <w:bookmarkStart w:id="1" w:name="__DdeLink__136_4014115248"/>
      <w:bookmarkEnd w:id="1"/>
      <w:r w:rsidRPr="00E105E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</w:t>
      </w:r>
      <w:r w:rsidRPr="00E105ED">
        <w:rPr>
          <w:rFonts w:eastAsia="Times New Roman"/>
          <w:sz w:val="20"/>
          <w:szCs w:val="20"/>
        </w:rPr>
        <w:t>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"ФАРМТРАСТ".</w:t>
      </w:r>
    </w:p>
    <w:p w:rsidR="0094211B" w:rsidRDefault="0094211B">
      <w:pPr>
        <w:jc w:val="both"/>
        <w:rPr>
          <w:sz w:val="20"/>
          <w:szCs w:val="20"/>
        </w:rPr>
      </w:pPr>
    </w:p>
    <w:p w:rsidR="0094211B" w:rsidRDefault="00183EB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4211B" w:rsidRDefault="0094211B">
      <w:pPr>
        <w:jc w:val="both"/>
        <w:rPr>
          <w:rFonts w:eastAsia="Times New Roman"/>
          <w:sz w:val="20"/>
          <w:szCs w:val="20"/>
        </w:rPr>
      </w:pPr>
    </w:p>
    <w:p w:rsidR="0094211B" w:rsidRDefault="00183EB1">
      <w:pPr>
        <w:jc w:val="both"/>
      </w:pPr>
      <w:r w:rsidRPr="00E105E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4211B" w:rsidRDefault="0094211B">
      <w:pPr>
        <w:jc w:val="both"/>
        <w:rPr>
          <w:rFonts w:eastAsia="Times New Roman"/>
          <w:sz w:val="20"/>
          <w:szCs w:val="20"/>
        </w:rPr>
      </w:pPr>
    </w:p>
    <w:p w:rsidR="0094211B" w:rsidRDefault="00183EB1">
      <w:r>
        <w:rPr>
          <w:rFonts w:eastAsia="Times New Roman"/>
          <w:sz w:val="20"/>
          <w:szCs w:val="20"/>
        </w:rPr>
        <w:t>Подписи</w:t>
      </w:r>
    </w:p>
    <w:p w:rsidR="0094211B" w:rsidRDefault="0094211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4211B">
        <w:tc>
          <w:tcPr>
            <w:tcW w:w="3307" w:type="dxa"/>
            <w:shd w:val="clear" w:color="auto" w:fill="auto"/>
            <w:vAlign w:val="bottom"/>
          </w:tcPr>
          <w:p w:rsidR="0094211B" w:rsidRDefault="00183E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211B" w:rsidRDefault="009421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211B" w:rsidRDefault="00183E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4211B">
        <w:tc>
          <w:tcPr>
            <w:tcW w:w="3307" w:type="dxa"/>
            <w:shd w:val="clear" w:color="auto" w:fill="auto"/>
            <w:vAlign w:val="bottom"/>
          </w:tcPr>
          <w:p w:rsidR="0094211B" w:rsidRDefault="00183E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211B" w:rsidRDefault="009421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211B" w:rsidRDefault="00183E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4211B">
        <w:tc>
          <w:tcPr>
            <w:tcW w:w="3307" w:type="dxa"/>
            <w:shd w:val="clear" w:color="auto" w:fill="auto"/>
            <w:vAlign w:val="bottom"/>
          </w:tcPr>
          <w:p w:rsidR="0094211B" w:rsidRDefault="00183E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211B" w:rsidRDefault="009421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211B" w:rsidRDefault="00183E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83EB1" w:rsidRDefault="00183EB1"/>
    <w:sectPr w:rsidR="00183EB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11B"/>
    <w:rsid w:val="00183EB1"/>
    <w:rsid w:val="0094211B"/>
    <w:rsid w:val="00E1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99EBC0-C2D5-49F7-BCB9-15354FEDC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2021-04-01T12:58:00Z</dcterms:created>
  <dcterms:modified xsi:type="dcterms:W3CDTF">2021-04-01T12:58:00Z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