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C0" w:rsidRDefault="002754C0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4D2096">
        <w:rPr>
          <w:b/>
          <w:bCs/>
        </w:rPr>
        <w:t>0318300120821000069</w:t>
      </w:r>
    </w:p>
    <w:p w:rsidR="002754C0" w:rsidRDefault="002754C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754C0" w:rsidRDefault="002754C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754C0" w:rsidRDefault="002754C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754C0" w:rsidRPr="00812085">
        <w:tc>
          <w:tcPr>
            <w:tcW w:w="4961" w:type="dxa"/>
          </w:tcPr>
          <w:p w:rsidR="002754C0" w:rsidRPr="00812085" w:rsidRDefault="002754C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754C0" w:rsidRPr="00812085" w:rsidRDefault="002754C0">
            <w:pPr>
              <w:ind w:firstLine="567"/>
              <w:jc w:val="right"/>
            </w:pPr>
            <w:r>
              <w:rPr>
                <w:lang w:val="en-US"/>
              </w:rPr>
              <w:t>27.04.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754C0" w:rsidRDefault="002754C0"/>
    <w:p w:rsidR="002754C0" w:rsidRDefault="002754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Канцтовары </w:t>
      </w:r>
    </w:p>
    <w:p w:rsidR="002754C0" w:rsidRDefault="002754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213234901331923490100101030010000244</w:t>
      </w:r>
    </w:p>
    <w:p w:rsidR="002754C0" w:rsidRDefault="002754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7 203,84 руб.</w:t>
      </w:r>
    </w:p>
    <w:p w:rsidR="002754C0" w:rsidRDefault="002754C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D2096">
        <w:rPr>
          <w:b/>
          <w:bCs/>
        </w:rPr>
        <w:t xml:space="preserve">: </w:t>
      </w:r>
      <w:r w:rsidRPr="004D209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D209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754C0" w:rsidRPr="00812085">
        <w:trPr>
          <w:jc w:val="right"/>
        </w:trPr>
        <w:tc>
          <w:tcPr>
            <w:tcW w:w="9915" w:type="dxa"/>
          </w:tcPr>
          <w:p w:rsidR="002754C0" w:rsidRPr="00812085" w:rsidRDefault="002754C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4D2096">
              <w:rPr>
                <w:b/>
                <w:bCs/>
              </w:rPr>
              <w:t xml:space="preserve">Источник финансирования: </w:t>
            </w:r>
            <w:r w:rsidRPr="004D2096">
              <w:t>Внебюджетные фонды (ОМС), краевой бюджет, платные услуги.</w:t>
            </w:r>
          </w:p>
          <w:p w:rsidR="002754C0" w:rsidRPr="00812085" w:rsidRDefault="002754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4D209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D2096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20 дней с момента подписания контракта.</w:t>
            </w:r>
          </w:p>
          <w:p w:rsidR="002754C0" w:rsidRPr="00812085" w:rsidRDefault="002754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D2096">
              <w:t>Не требуется</w:t>
            </w:r>
          </w:p>
          <w:p w:rsidR="002754C0" w:rsidRPr="00812085" w:rsidRDefault="002754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D209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754C0" w:rsidRDefault="002754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D2096">
        <w:t>19.04.21 09:38:26 (</w:t>
      </w:r>
      <w:r>
        <w:rPr>
          <w:lang w:val="en-US"/>
        </w:rPr>
        <w:t>MSK</w:t>
      </w:r>
      <w:r w:rsidRPr="004D2096">
        <w:t>+00:00)</w:t>
      </w:r>
    </w:p>
    <w:p w:rsidR="002754C0" w:rsidRDefault="002754C0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D209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754C0" w:rsidRPr="00812085"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754C0" w:rsidRPr="00812085" w:rsidRDefault="002754C0">
            <w:pPr>
              <w:rPr>
                <w:lang w:val="en-US"/>
              </w:rPr>
            </w:pPr>
            <w:r w:rsidRPr="00812085">
              <w:rPr>
                <w:lang w:val="en-US"/>
              </w:rPr>
              <w:t>Главный врач</w:t>
            </w:r>
          </w:p>
        </w:tc>
      </w:tr>
      <w:tr w:rsidR="002754C0" w:rsidRPr="00812085"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754C0" w:rsidRPr="00812085" w:rsidRDefault="002754C0">
            <w:pPr>
              <w:rPr>
                <w:lang w:val="en-US"/>
              </w:rPr>
            </w:pPr>
            <w:r w:rsidRPr="00812085">
              <w:rPr>
                <w:lang w:val="en-US"/>
              </w:rPr>
              <w:t>Начальник отдела закупок</w:t>
            </w:r>
          </w:p>
        </w:tc>
      </w:tr>
      <w:tr w:rsidR="002754C0" w:rsidRPr="00812085"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754C0" w:rsidRPr="00812085" w:rsidRDefault="002754C0">
            <w:pPr>
              <w:rPr>
                <w:lang w:val="en-US"/>
              </w:rPr>
            </w:pPr>
            <w:r w:rsidRPr="00812085">
              <w:rPr>
                <w:lang w:val="en-US"/>
              </w:rPr>
              <w:t>Начальник юридического отдела</w:t>
            </w:r>
          </w:p>
        </w:tc>
      </w:tr>
      <w:tr w:rsidR="002754C0" w:rsidRPr="00812085"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754C0" w:rsidRPr="00812085" w:rsidRDefault="002754C0">
            <w:pPr>
              <w:rPr>
                <w:lang w:val="en-US"/>
              </w:rPr>
            </w:pPr>
            <w:r w:rsidRPr="00812085">
              <w:rPr>
                <w:lang w:val="en-US"/>
              </w:rPr>
              <w:t>экономист 1 категории отдела закупок</w:t>
            </w:r>
          </w:p>
        </w:tc>
      </w:tr>
      <w:tr w:rsidR="002754C0" w:rsidRPr="00812085"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754C0" w:rsidRPr="00812085" w:rsidRDefault="002754C0">
            <w:r w:rsidRPr="0081208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754C0" w:rsidRPr="00812085" w:rsidRDefault="002754C0">
            <w:pPr>
              <w:rPr>
                <w:lang w:val="en-US"/>
              </w:rPr>
            </w:pPr>
            <w:r w:rsidRPr="0081208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754C0" w:rsidRDefault="002754C0">
      <w:pPr>
        <w:jc w:val="both"/>
      </w:pPr>
      <w:r>
        <w:tab/>
        <w:t>Кворум имеется. Комиссия правомочна.</w:t>
      </w:r>
    </w:p>
    <w:p w:rsidR="002754C0" w:rsidRDefault="002754C0">
      <w:pPr>
        <w:jc w:val="both"/>
      </w:pPr>
      <w:r>
        <w:tab/>
        <w:t xml:space="preserve">Заседание комиссии проводилось </w:t>
      </w:r>
      <w:r w:rsidRPr="004D2096">
        <w:t>27.04.</w:t>
      </w:r>
      <w:r>
        <w:t>20</w:t>
      </w:r>
      <w:r w:rsidRPr="004D2096">
        <w:t>21 1</w:t>
      </w:r>
      <w:r>
        <w:t>3</w:t>
      </w:r>
      <w:r w:rsidRPr="004D2096">
        <w:t>:</w:t>
      </w:r>
      <w:r>
        <w:t>0</w:t>
      </w:r>
      <w:r w:rsidRPr="004D2096">
        <w:t>0</w:t>
      </w:r>
      <w:r>
        <w:t xml:space="preserve"> </w:t>
      </w:r>
      <w:r w:rsidRPr="004D2096">
        <w:t xml:space="preserve"> (</w:t>
      </w:r>
      <w:r>
        <w:rPr>
          <w:lang w:val="en-US"/>
        </w:rPr>
        <w:t>MSK</w:t>
      </w:r>
      <w:r w:rsidRPr="004D209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754C0" w:rsidRDefault="002754C0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D2096">
        <w:t>27.04.21 09:30:00 (</w:t>
      </w:r>
      <w:r>
        <w:rPr>
          <w:lang w:val="en-US"/>
        </w:rPr>
        <w:t>MSK</w:t>
      </w:r>
      <w:r w:rsidRPr="004D2096">
        <w:t>+00:00)</w:t>
      </w:r>
      <w:r>
        <w:t xml:space="preserve">), подана </w:t>
      </w:r>
      <w:r w:rsidRPr="004D209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754C0" w:rsidRPr="00812085">
        <w:tc>
          <w:tcPr>
            <w:tcW w:w="9922" w:type="dxa"/>
          </w:tcPr>
          <w:p w:rsidR="002754C0" w:rsidRPr="00812085" w:rsidRDefault="002754C0">
            <w:pPr>
              <w:pStyle w:val="a4"/>
            </w:pPr>
            <w:r w:rsidRPr="00812085">
              <w:t>EA-90318</w:t>
            </w:r>
            <w:r>
              <w:t xml:space="preserve">, дата и время регистрации заявки: </w:t>
            </w:r>
            <w:r w:rsidRPr="00812085">
              <w:t>26.04.21 15:05:06 (MSK+00:00)</w:t>
            </w:r>
          </w:p>
        </w:tc>
      </w:tr>
    </w:tbl>
    <w:p w:rsidR="002754C0" w:rsidRDefault="002754C0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2754C0" w:rsidRPr="0081208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754C0" w:rsidRPr="00812085" w:rsidRDefault="002754C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754C0" w:rsidRPr="00812085" w:rsidRDefault="002754C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r>
              <w:rPr>
                <w:b/>
                <w:bCs/>
              </w:rPr>
              <w:t>Обоснование</w:t>
            </w:r>
          </w:p>
        </w:tc>
      </w:tr>
      <w:tr w:rsidR="002754C0" w:rsidRPr="0081208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754C0" w:rsidRPr="00812085" w:rsidRDefault="002754C0">
            <w:pPr>
              <w:pStyle w:val="a4"/>
            </w:pPr>
            <w:bookmarkStart w:id="0" w:name="__DdeLink__416_2961716382"/>
            <w:bookmarkEnd w:id="0"/>
            <w:r w:rsidRPr="00812085">
              <w:rPr>
                <w:lang w:val="en-US"/>
              </w:rPr>
              <w:t>EA-90318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4D2096" w:rsidRDefault="002754C0">
            <w:r>
              <w:t xml:space="preserve">Индивидуальный предприниматель </w:t>
            </w:r>
            <w:r w:rsidRPr="004D2096">
              <w:t>ВАСИЛЬЕВА ИРИНА ГЕННАДЬЕВНА</w:t>
            </w:r>
          </w:p>
          <w:p w:rsidR="002754C0" w:rsidRPr="00812085" w:rsidRDefault="002754C0">
            <w:r w:rsidRPr="00812085">
              <w:t xml:space="preserve">ИНН </w:t>
            </w:r>
            <w:r w:rsidRPr="004D2096">
              <w:t>616606649213</w:t>
            </w:r>
          </w:p>
          <w:p w:rsidR="002754C0" w:rsidRPr="004D2096" w:rsidRDefault="002754C0">
            <w:r w:rsidRPr="00812085">
              <w:t xml:space="preserve">ОГРН </w:t>
            </w:r>
            <w:r w:rsidRPr="004D2096">
              <w:t>318619600162079</w:t>
            </w:r>
          </w:p>
          <w:p w:rsidR="002754C0" w:rsidRPr="004D2096" w:rsidRDefault="002754C0">
            <w:r w:rsidRPr="00812085">
              <w:t xml:space="preserve">КПП </w:t>
            </w:r>
          </w:p>
          <w:p w:rsidR="002754C0" w:rsidRPr="004D2096" w:rsidRDefault="002754C0">
            <w:r w:rsidRPr="00812085">
              <w:t>Место нахождения(жительства)</w:t>
            </w:r>
          </w:p>
          <w:p w:rsidR="002754C0" w:rsidRPr="004D2096" w:rsidRDefault="002754C0">
            <w:bookmarkStart w:id="1" w:name="__DdeLink__366_2212008683"/>
            <w:r w:rsidRPr="00812085">
              <w:t>Россия, ОбластьРостовская, ГородБатайск</w:t>
            </w:r>
            <w:bookmarkEnd w:id="1"/>
          </w:p>
          <w:p w:rsidR="002754C0" w:rsidRPr="004D2096" w:rsidRDefault="002754C0">
            <w:r w:rsidRPr="00812085">
              <w:t>Почтовый адрес</w:t>
            </w:r>
          </w:p>
          <w:p w:rsidR="002754C0" w:rsidRPr="004D2096" w:rsidRDefault="002754C0">
            <w:r w:rsidRPr="00812085">
              <w:t>346889, Ростовская обл., Батайск г., Армавирская ул., дом №49</w:t>
            </w:r>
          </w:p>
          <w:p w:rsidR="002754C0" w:rsidRPr="00812085" w:rsidRDefault="002754C0">
            <w:pPr>
              <w:rPr>
                <w:sz w:val="16"/>
                <w:szCs w:val="16"/>
                <w:lang w:val="en-US"/>
              </w:rPr>
            </w:pPr>
            <w:r w:rsidRPr="00812085">
              <w:rPr>
                <w:sz w:val="16"/>
                <w:szCs w:val="16"/>
              </w:rPr>
              <w:t xml:space="preserve">Контактное лицо </w:t>
            </w:r>
          </w:p>
          <w:p w:rsidR="002754C0" w:rsidRPr="00812085" w:rsidRDefault="002754C0">
            <w:pPr>
              <w:rPr>
                <w:lang w:val="en-US"/>
              </w:rPr>
            </w:pPr>
            <w:r w:rsidRPr="00812085">
              <w:t xml:space="preserve">Телефон </w:t>
            </w:r>
            <w:r w:rsidRPr="00812085">
              <w:rPr>
                <w:lang w:val="en-US"/>
              </w:rPr>
              <w:t>7633011714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754C0" w:rsidRPr="004D2096" w:rsidRDefault="002754C0">
            <w:r w:rsidRPr="0081208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r w:rsidRPr="00812085">
              <w:t>-</w:t>
            </w:r>
          </w:p>
        </w:tc>
      </w:tr>
    </w:tbl>
    <w:p w:rsidR="002754C0" w:rsidRDefault="002754C0"/>
    <w:p w:rsidR="002754C0" w:rsidRDefault="002754C0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EA-90318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4D209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EA-90318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4D209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EA-90318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4D209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EA-90318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4D209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754C0" w:rsidRPr="0081208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EA-90318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754C0" w:rsidRPr="00812085" w:rsidRDefault="002754C0">
            <w:pPr>
              <w:pStyle w:val="a4"/>
            </w:pPr>
            <w:r w:rsidRPr="004D209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2754C0" w:rsidRDefault="002754C0"/>
    <w:p w:rsidR="002754C0" w:rsidRPr="004D2096" w:rsidRDefault="002754C0">
      <w:pPr>
        <w:jc w:val="both"/>
      </w:pPr>
      <w:r w:rsidRPr="004D2096">
        <w:tab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t>Индивидуальный предприниматель</w:t>
      </w:r>
      <w:r w:rsidRPr="004D2096">
        <w:t xml:space="preserve"> ВАСИЛЬЕВА ИРИНА ГЕННАДЬЕВНА.</w:t>
      </w:r>
    </w:p>
    <w:p w:rsidR="002754C0" w:rsidRDefault="002754C0">
      <w:pPr>
        <w:pStyle w:val="BodyText"/>
        <w:jc w:val="both"/>
      </w:pPr>
      <w:r w:rsidRPr="004D209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754C0" w:rsidRDefault="002754C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C327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754C0" w:rsidRDefault="002754C0">
      <w:pPr>
        <w:jc w:val="both"/>
        <w:rPr>
          <w:b/>
          <w:bCs/>
        </w:rPr>
      </w:pPr>
    </w:p>
    <w:p w:rsidR="002754C0" w:rsidRDefault="002754C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754C0" w:rsidRPr="00812085">
        <w:tc>
          <w:tcPr>
            <w:tcW w:w="5847" w:type="dxa"/>
            <w:vAlign w:val="bottom"/>
          </w:tcPr>
          <w:p w:rsidR="002754C0" w:rsidRPr="00812085" w:rsidRDefault="002754C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Просоленко Юрий Александрович</w:t>
            </w:r>
          </w:p>
        </w:tc>
      </w:tr>
      <w:tr w:rsidR="002754C0" w:rsidRPr="00812085">
        <w:tc>
          <w:tcPr>
            <w:tcW w:w="5847" w:type="dxa"/>
            <w:vAlign w:val="bottom"/>
          </w:tcPr>
          <w:p w:rsidR="002754C0" w:rsidRPr="00812085" w:rsidRDefault="002754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Дехтерев Юрий Сергеевич</w:t>
            </w:r>
          </w:p>
        </w:tc>
      </w:tr>
      <w:tr w:rsidR="002754C0" w:rsidRPr="00812085">
        <w:tc>
          <w:tcPr>
            <w:tcW w:w="5847" w:type="dxa"/>
            <w:vAlign w:val="bottom"/>
          </w:tcPr>
          <w:p w:rsidR="002754C0" w:rsidRPr="00812085" w:rsidRDefault="002754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Коротникова Светлана Борисовна</w:t>
            </w:r>
          </w:p>
        </w:tc>
      </w:tr>
      <w:tr w:rsidR="002754C0" w:rsidRPr="00812085">
        <w:tc>
          <w:tcPr>
            <w:tcW w:w="5847" w:type="dxa"/>
            <w:vAlign w:val="bottom"/>
          </w:tcPr>
          <w:p w:rsidR="002754C0" w:rsidRPr="00812085" w:rsidRDefault="002754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Мальченко Елена Александровна</w:t>
            </w:r>
          </w:p>
        </w:tc>
      </w:tr>
      <w:tr w:rsidR="002754C0" w:rsidRPr="00812085">
        <w:tc>
          <w:tcPr>
            <w:tcW w:w="5847" w:type="dxa"/>
            <w:vAlign w:val="bottom"/>
          </w:tcPr>
          <w:p w:rsidR="002754C0" w:rsidRPr="00812085" w:rsidRDefault="002754C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754C0" w:rsidRPr="00812085" w:rsidRDefault="002754C0">
            <w:pPr>
              <w:pStyle w:val="a4"/>
            </w:pPr>
            <w:r w:rsidRPr="00812085">
              <w:rPr>
                <w:lang w:val="en-US"/>
              </w:rPr>
              <w:t>Владыкина Лидия Валерьевна</w:t>
            </w:r>
          </w:p>
        </w:tc>
      </w:tr>
    </w:tbl>
    <w:p w:rsidR="002754C0" w:rsidRDefault="002754C0"/>
    <w:sectPr w:rsidR="002754C0" w:rsidSect="009E31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131"/>
    <w:rsid w:val="002754C0"/>
    <w:rsid w:val="004D2096"/>
    <w:rsid w:val="00812085"/>
    <w:rsid w:val="009E3131"/>
    <w:rsid w:val="00A528B8"/>
    <w:rsid w:val="00AC3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13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E3131"/>
  </w:style>
  <w:style w:type="paragraph" w:customStyle="1" w:styleId="a3">
    <w:name w:val="Заголовок"/>
    <w:basedOn w:val="Normal"/>
    <w:next w:val="BodyText"/>
    <w:uiPriority w:val="99"/>
    <w:rsid w:val="009E313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E313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56AE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E3131"/>
  </w:style>
  <w:style w:type="paragraph" w:styleId="Caption">
    <w:name w:val="caption"/>
    <w:basedOn w:val="Normal"/>
    <w:uiPriority w:val="99"/>
    <w:qFormat/>
    <w:rsid w:val="009E313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E313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E313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56AE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E313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E31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E313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E31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E313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E313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E313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E313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E313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E313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6AE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A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E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E3131"/>
  </w:style>
  <w:style w:type="paragraph" w:customStyle="1" w:styleId="a5">
    <w:name w:val="Заголовок таблицы"/>
    <w:basedOn w:val="a4"/>
    <w:uiPriority w:val="99"/>
    <w:rsid w:val="009E3131"/>
  </w:style>
  <w:style w:type="paragraph" w:customStyle="1" w:styleId="DocumentMap">
    <w:name w:val="DocumentMap"/>
    <w:uiPriority w:val="99"/>
    <w:rsid w:val="009E313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D20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782</Words>
  <Characters>4459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