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DE7" w:rsidRDefault="00450CE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0DE7" w:rsidRPr="007313C6" w:rsidRDefault="00450CEC">
      <w:pPr>
        <w:ind w:firstLine="567"/>
        <w:jc w:val="center"/>
      </w:pPr>
      <w:r w:rsidRPr="007313C6">
        <w:rPr>
          <w:rFonts w:eastAsia="Times New Roman"/>
          <w:b/>
          <w:bCs/>
          <w:sz w:val="20"/>
          <w:szCs w:val="20"/>
        </w:rPr>
        <w:t xml:space="preserve">"Лекарственные препараты на 2021г. (14)" </w:t>
      </w:r>
    </w:p>
    <w:p w:rsidR="004E0DE7" w:rsidRPr="007313C6" w:rsidRDefault="00450CEC">
      <w:pPr>
        <w:ind w:firstLine="567"/>
        <w:jc w:val="center"/>
        <w:rPr>
          <w:rFonts w:eastAsia="Times New Roman"/>
          <w:b/>
          <w:bCs/>
        </w:rPr>
      </w:pPr>
      <w:r w:rsidRPr="007313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13C6">
        <w:rPr>
          <w:rFonts w:eastAsia="Times New Roman"/>
          <w:b/>
          <w:bCs/>
          <w:sz w:val="20"/>
          <w:szCs w:val="20"/>
        </w:rPr>
        <w:t xml:space="preserve"> 0303300145221000046) </w:t>
      </w:r>
    </w:p>
    <w:p w:rsidR="004E0DE7" w:rsidRPr="007313C6" w:rsidRDefault="004E0DE7">
      <w:pPr>
        <w:ind w:firstLine="567"/>
        <w:jc w:val="center"/>
        <w:rPr>
          <w:sz w:val="20"/>
          <w:szCs w:val="20"/>
        </w:rPr>
      </w:pPr>
    </w:p>
    <w:p w:rsidR="004E0DE7" w:rsidRPr="007313C6" w:rsidRDefault="00450CEC">
      <w:pPr>
        <w:ind w:firstLine="567"/>
        <w:jc w:val="right"/>
      </w:pPr>
      <w:r w:rsidRPr="007313C6">
        <w:rPr>
          <w:rFonts w:eastAsia="Times New Roman"/>
          <w:sz w:val="20"/>
          <w:szCs w:val="20"/>
        </w:rPr>
        <w:t>02.06.21 09:40:36 (</w:t>
      </w:r>
      <w:r>
        <w:rPr>
          <w:rFonts w:eastAsia="Times New Roman"/>
          <w:sz w:val="20"/>
          <w:szCs w:val="20"/>
          <w:lang w:val="en-US"/>
        </w:rPr>
        <w:t>MSK</w:t>
      </w:r>
      <w:r w:rsidRPr="007313C6">
        <w:rPr>
          <w:rFonts w:eastAsia="Times New Roman"/>
          <w:sz w:val="20"/>
          <w:szCs w:val="20"/>
        </w:rPr>
        <w:t>+00:00)</w:t>
      </w:r>
    </w:p>
    <w:p w:rsidR="004E0DE7" w:rsidRPr="007313C6" w:rsidRDefault="004E0DE7">
      <w:pPr>
        <w:ind w:firstLine="567"/>
        <w:rPr>
          <w:rFonts w:eastAsia="Times New Roman"/>
          <w:sz w:val="20"/>
          <w:szCs w:val="20"/>
        </w:rPr>
      </w:pPr>
    </w:p>
    <w:p w:rsidR="004E0DE7" w:rsidRDefault="00450CE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4E0DE7" w:rsidRDefault="004E0DE7">
      <w:pPr>
        <w:rPr>
          <w:rFonts w:eastAsia="Times New Roman"/>
          <w:sz w:val="20"/>
          <w:szCs w:val="20"/>
        </w:rPr>
      </w:pPr>
    </w:p>
    <w:p w:rsidR="004E0DE7" w:rsidRPr="007313C6" w:rsidRDefault="00450CEC">
      <w:r>
        <w:rPr>
          <w:rFonts w:eastAsia="Times New Roman"/>
          <w:sz w:val="20"/>
          <w:szCs w:val="20"/>
        </w:rPr>
        <w:t>Организатор</w:t>
      </w:r>
      <w:r w:rsidRPr="00731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13C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E0DE7" w:rsidRPr="007313C6" w:rsidRDefault="004E0DE7">
      <w:pPr>
        <w:rPr>
          <w:rFonts w:eastAsia="Times New Roman"/>
          <w:sz w:val="20"/>
          <w:szCs w:val="20"/>
        </w:rPr>
      </w:pPr>
    </w:p>
    <w:p w:rsidR="004E0DE7" w:rsidRDefault="00450CEC">
      <w:r w:rsidRPr="007313C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7313C6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4E0DE7" w:rsidRPr="007313C6" w:rsidRDefault="004E0DE7">
      <w:pPr>
        <w:rPr>
          <w:rFonts w:eastAsia="Times New Roman"/>
          <w:sz w:val="20"/>
          <w:szCs w:val="20"/>
        </w:rPr>
      </w:pPr>
    </w:p>
    <w:p w:rsidR="004E0DE7" w:rsidRDefault="00450CE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31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13C6">
        <w:rPr>
          <w:rFonts w:eastAsia="Times New Roman"/>
          <w:sz w:val="20"/>
          <w:szCs w:val="20"/>
        </w:rPr>
        <w:t xml:space="preserve">: Лекарственные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(14) </w:t>
      </w:r>
    </w:p>
    <w:p w:rsidR="004E0DE7" w:rsidRDefault="004E0DE7">
      <w:pPr>
        <w:rPr>
          <w:rFonts w:eastAsia="Times New Roman"/>
          <w:sz w:val="20"/>
          <w:szCs w:val="20"/>
          <w:lang w:val="en-US"/>
        </w:rPr>
      </w:pPr>
    </w:p>
    <w:p w:rsidR="004E0DE7" w:rsidRPr="007313C6" w:rsidRDefault="00450C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212052100665005210100100500012120244</w:t>
      </w:r>
    </w:p>
    <w:p w:rsidR="004E0DE7" w:rsidRDefault="004E0DE7"/>
    <w:p w:rsidR="004E0DE7" w:rsidRDefault="00450C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987 091,30 руб.</w:t>
      </w:r>
    </w:p>
    <w:p w:rsidR="004E0DE7" w:rsidRDefault="004E0DE7">
      <w:pPr>
        <w:rPr>
          <w:rFonts w:eastAsia="Times New Roman"/>
          <w:sz w:val="20"/>
          <w:szCs w:val="20"/>
        </w:rPr>
      </w:pPr>
    </w:p>
    <w:p w:rsidR="004E0DE7" w:rsidRDefault="00450CE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0DE7">
        <w:tc>
          <w:tcPr>
            <w:tcW w:w="3400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DE7">
        <w:tc>
          <w:tcPr>
            <w:tcW w:w="3400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DE7">
        <w:tc>
          <w:tcPr>
            <w:tcW w:w="3400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DE7">
        <w:tc>
          <w:tcPr>
            <w:tcW w:w="3400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DE7">
        <w:tc>
          <w:tcPr>
            <w:tcW w:w="3400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0DE7" w:rsidRDefault="00450C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0DE7" w:rsidRDefault="004E0DE7">
      <w:pPr>
        <w:rPr>
          <w:rFonts w:eastAsia="Times New Roman"/>
          <w:sz w:val="20"/>
          <w:szCs w:val="20"/>
        </w:rPr>
      </w:pPr>
    </w:p>
    <w:p w:rsidR="004E0DE7" w:rsidRDefault="00450C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0DE7" w:rsidRDefault="004E0DE7">
      <w:pPr>
        <w:rPr>
          <w:rFonts w:eastAsia="Times New Roman"/>
          <w:sz w:val="20"/>
          <w:szCs w:val="20"/>
        </w:rPr>
      </w:pPr>
    </w:p>
    <w:p w:rsidR="004E0DE7" w:rsidRDefault="00450CE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4E0DE7" w:rsidRDefault="004E0DE7">
      <w:pPr>
        <w:rPr>
          <w:rFonts w:eastAsia="Times New Roman"/>
        </w:rPr>
      </w:pPr>
    </w:p>
    <w:p w:rsidR="004E0DE7" w:rsidRDefault="004E0DE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E0DE7">
        <w:tc>
          <w:tcPr>
            <w:tcW w:w="9924" w:type="dxa"/>
            <w:gridSpan w:val="4"/>
            <w:shd w:val="clear" w:color="auto" w:fill="auto"/>
          </w:tcPr>
          <w:p w:rsidR="004E0DE7" w:rsidRDefault="00450C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0DE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E0DE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r>
              <w:rPr>
                <w:sz w:val="20"/>
                <w:szCs w:val="20"/>
                <w:lang w:val="en-US"/>
              </w:rPr>
              <w:t>EA</w:t>
            </w:r>
            <w:r w:rsidRPr="007313C6">
              <w:rPr>
                <w:sz w:val="20"/>
                <w:szCs w:val="20"/>
              </w:rPr>
              <w:t>-96470</w:t>
            </w:r>
          </w:p>
          <w:p w:rsidR="004E0DE7" w:rsidRDefault="00450CEC">
            <w:r w:rsidRPr="007313C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0DE7" w:rsidRDefault="004E0D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0DE7" w:rsidRDefault="00450C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D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r>
              <w:rPr>
                <w:sz w:val="20"/>
                <w:szCs w:val="20"/>
                <w:lang w:val="en-US"/>
              </w:rPr>
              <w:t>EA</w:t>
            </w:r>
            <w:r w:rsidRPr="007313C6">
              <w:rPr>
                <w:sz w:val="20"/>
                <w:szCs w:val="20"/>
              </w:rPr>
              <w:t>-96470</w:t>
            </w:r>
          </w:p>
          <w:p w:rsidR="004E0DE7" w:rsidRDefault="00450CEC">
            <w:r w:rsidRPr="007313C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313C6">
              <w:rPr>
                <w:sz w:val="20"/>
                <w:szCs w:val="20"/>
              </w:rPr>
              <w:t>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0DE7" w:rsidRDefault="004E0D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0DE7" w:rsidRDefault="00450C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D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r>
              <w:rPr>
                <w:sz w:val="20"/>
                <w:szCs w:val="20"/>
                <w:lang w:val="en-US"/>
              </w:rPr>
              <w:t>EA</w:t>
            </w:r>
            <w:r w:rsidRPr="007313C6">
              <w:rPr>
                <w:sz w:val="20"/>
                <w:szCs w:val="20"/>
              </w:rPr>
              <w:t>-96470</w:t>
            </w:r>
          </w:p>
          <w:p w:rsidR="004E0DE7" w:rsidRDefault="00450CEC">
            <w:r w:rsidRPr="007313C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0DE7" w:rsidRDefault="004E0D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0DE7" w:rsidRDefault="00450C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D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r>
              <w:rPr>
                <w:sz w:val="20"/>
                <w:szCs w:val="20"/>
                <w:lang w:val="en-US"/>
              </w:rPr>
              <w:t>EA</w:t>
            </w:r>
            <w:r w:rsidRPr="007313C6">
              <w:rPr>
                <w:sz w:val="20"/>
                <w:szCs w:val="20"/>
              </w:rPr>
              <w:t>-96470</w:t>
            </w:r>
          </w:p>
          <w:p w:rsidR="004E0DE7" w:rsidRDefault="00450CEC">
            <w:r w:rsidRPr="007313C6">
              <w:rPr>
                <w:sz w:val="20"/>
                <w:szCs w:val="20"/>
              </w:rPr>
              <w:t xml:space="preserve">ОБЩЕСТВО С ОГРАНИЧЕННОЙ </w:t>
            </w:r>
            <w:r w:rsidRPr="007313C6">
              <w:rPr>
                <w:sz w:val="20"/>
                <w:szCs w:val="20"/>
              </w:rPr>
              <w:t>ОТВЕТСТВЕННОСТЬЮ 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0DE7" w:rsidRDefault="004E0D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0DE7" w:rsidRDefault="00450C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D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r>
              <w:rPr>
                <w:sz w:val="20"/>
                <w:szCs w:val="20"/>
                <w:lang w:val="en-US"/>
              </w:rPr>
              <w:t>EA</w:t>
            </w:r>
            <w:r w:rsidRPr="007313C6">
              <w:rPr>
                <w:sz w:val="20"/>
                <w:szCs w:val="20"/>
              </w:rPr>
              <w:t>-96470</w:t>
            </w:r>
          </w:p>
          <w:p w:rsidR="004E0DE7" w:rsidRDefault="00450CEC">
            <w:r w:rsidRPr="007313C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0DE7" w:rsidRDefault="004E0D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0DE7" w:rsidRDefault="00450C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0DE7" w:rsidRDefault="00450C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0DE7" w:rsidRDefault="004E0DE7"/>
    <w:p w:rsidR="004E0DE7" w:rsidRDefault="004E0DE7">
      <w:pPr>
        <w:jc w:val="both"/>
        <w:rPr>
          <w:sz w:val="20"/>
          <w:szCs w:val="20"/>
          <w:lang w:val="en-US"/>
        </w:rPr>
      </w:pPr>
    </w:p>
    <w:p w:rsidR="004E0DE7" w:rsidRDefault="00450CEC">
      <w:pPr>
        <w:jc w:val="both"/>
      </w:pPr>
      <w:bookmarkStart w:id="1" w:name="__DdeLink__136_4014115248"/>
      <w:bookmarkEnd w:id="1"/>
      <w:r w:rsidRPr="007313C6">
        <w:rPr>
          <w:rFonts w:eastAsia="Times New Roman"/>
          <w:sz w:val="20"/>
          <w:szCs w:val="20"/>
        </w:rPr>
        <w:t xml:space="preserve">На основании </w:t>
      </w:r>
      <w:r w:rsidRPr="007313C6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313C6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"ЭЛЬФАРМА".</w:t>
      </w:r>
    </w:p>
    <w:p w:rsidR="004E0DE7" w:rsidRDefault="004E0DE7">
      <w:pPr>
        <w:jc w:val="both"/>
        <w:rPr>
          <w:sz w:val="20"/>
          <w:szCs w:val="20"/>
        </w:rPr>
      </w:pPr>
    </w:p>
    <w:p w:rsidR="004E0DE7" w:rsidRDefault="00450C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</w:t>
      </w:r>
      <w:r>
        <w:rPr>
          <w:sz w:val="20"/>
          <w:szCs w:val="20"/>
        </w:rPr>
        <w:t>твенно выполняемых, оказываемых иностранными лицами.</w:t>
      </w:r>
    </w:p>
    <w:p w:rsidR="004E0DE7" w:rsidRDefault="004E0DE7">
      <w:pPr>
        <w:jc w:val="both"/>
        <w:rPr>
          <w:sz w:val="20"/>
          <w:szCs w:val="20"/>
        </w:rPr>
      </w:pPr>
    </w:p>
    <w:p w:rsidR="004E0DE7" w:rsidRDefault="00450C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 xml:space="preserve">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0DE7" w:rsidRDefault="004E0DE7">
      <w:pPr>
        <w:jc w:val="both"/>
        <w:rPr>
          <w:rFonts w:eastAsia="Times New Roman"/>
          <w:sz w:val="20"/>
          <w:szCs w:val="20"/>
        </w:rPr>
      </w:pPr>
    </w:p>
    <w:p w:rsidR="004E0DE7" w:rsidRDefault="00450CEC">
      <w:pPr>
        <w:jc w:val="both"/>
      </w:pPr>
      <w:r w:rsidRPr="007313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0DE7" w:rsidRDefault="004E0DE7">
      <w:pPr>
        <w:jc w:val="both"/>
        <w:rPr>
          <w:rFonts w:eastAsia="Times New Roman"/>
          <w:sz w:val="20"/>
          <w:szCs w:val="20"/>
        </w:rPr>
      </w:pPr>
    </w:p>
    <w:p w:rsidR="004E0DE7" w:rsidRDefault="00450CEC">
      <w:r>
        <w:rPr>
          <w:rFonts w:eastAsia="Times New Roman"/>
          <w:sz w:val="20"/>
          <w:szCs w:val="20"/>
        </w:rPr>
        <w:t>Подписи</w:t>
      </w:r>
    </w:p>
    <w:p w:rsidR="004E0DE7" w:rsidRDefault="004E0D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0DE7">
        <w:tc>
          <w:tcPr>
            <w:tcW w:w="3307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0DE7" w:rsidRDefault="004E0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E0DE7">
        <w:tc>
          <w:tcPr>
            <w:tcW w:w="3307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0DE7" w:rsidRDefault="004E0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E0DE7">
        <w:tc>
          <w:tcPr>
            <w:tcW w:w="3307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0DE7" w:rsidRDefault="004E0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4E0DE7">
        <w:tc>
          <w:tcPr>
            <w:tcW w:w="3307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0DE7" w:rsidRDefault="004E0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4E0DE7">
        <w:tc>
          <w:tcPr>
            <w:tcW w:w="3307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0DE7" w:rsidRDefault="004E0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0DE7" w:rsidRDefault="00450C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50CEC" w:rsidRDefault="00450CEC"/>
    <w:sectPr w:rsidR="00450C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0DE7"/>
    <w:rsid w:val="00450CEC"/>
    <w:rsid w:val="004E0DE7"/>
    <w:rsid w:val="0073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F3735C-20EF-468C-820A-AA23FBC3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2021-06-02T06:41:00Z</dcterms:created>
  <dcterms:modified xsi:type="dcterms:W3CDTF">2021-06-02T06:41:00Z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