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0744200000221005215)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 xml:space="preserve">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КУЛЬТУРЫ "КУРСКИЙ ГОСУДАРСТВЕННЫЙ ДРАМАТИЧЕСКИЙ ТЕАТР ИМЕНИ А.С. ПУШКИНА"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охране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212462902645946320100100170018010244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600 982,01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Булатова Наталья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Козин Максим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Селина Ирина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570 932,91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597 900,00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Козин Максим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Селина Ирина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Наталья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Козин Максим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Селина Ирина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Наталья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"ЕСАУЛ"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Булатова Наталья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Козин Максим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Селина Ирина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509</Words>
  <Characters>4015</Characters>
  <CharactersWithSpaces>4385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2021-08-11T14:47:54Z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