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877" w:rsidRDefault="009F30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6877" w:rsidRPr="009F30BA" w:rsidRDefault="009F30BA">
      <w:pPr>
        <w:ind w:firstLine="567"/>
        <w:jc w:val="center"/>
      </w:pPr>
      <w:r w:rsidRPr="009F30BA">
        <w:rPr>
          <w:rFonts w:eastAsia="Times New Roman"/>
          <w:b/>
          <w:bCs/>
          <w:sz w:val="20"/>
          <w:szCs w:val="20"/>
        </w:rPr>
        <w:t xml:space="preserve">"Закупка средства перевязочного </w:t>
      </w:r>
      <w:proofErr w:type="spellStart"/>
      <w:r w:rsidRPr="009F30BA">
        <w:rPr>
          <w:rFonts w:eastAsia="Times New Roman"/>
          <w:b/>
          <w:bCs/>
          <w:sz w:val="20"/>
          <w:szCs w:val="20"/>
        </w:rPr>
        <w:t>безворсового</w:t>
      </w:r>
      <w:proofErr w:type="spellEnd"/>
      <w:r w:rsidRPr="009F30BA">
        <w:rPr>
          <w:rFonts w:eastAsia="Times New Roman"/>
          <w:b/>
          <w:bCs/>
          <w:sz w:val="20"/>
          <w:szCs w:val="20"/>
        </w:rPr>
        <w:t xml:space="preserve">" </w:t>
      </w:r>
    </w:p>
    <w:p w:rsidR="005A6877" w:rsidRPr="009F30BA" w:rsidRDefault="009F30BA">
      <w:pPr>
        <w:ind w:firstLine="567"/>
        <w:jc w:val="center"/>
        <w:rPr>
          <w:rFonts w:eastAsia="Times New Roman"/>
          <w:b/>
          <w:bCs/>
        </w:rPr>
      </w:pPr>
      <w:r w:rsidRPr="009F30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30BA">
        <w:rPr>
          <w:rFonts w:eastAsia="Times New Roman"/>
          <w:b/>
          <w:bCs/>
          <w:sz w:val="20"/>
          <w:szCs w:val="20"/>
        </w:rPr>
        <w:t xml:space="preserve"> 0301200061921000073) </w:t>
      </w:r>
    </w:p>
    <w:p w:rsidR="005A6877" w:rsidRPr="009F30BA" w:rsidRDefault="005A6877">
      <w:pPr>
        <w:ind w:firstLine="567"/>
        <w:jc w:val="center"/>
        <w:rPr>
          <w:sz w:val="20"/>
          <w:szCs w:val="20"/>
        </w:rPr>
      </w:pPr>
    </w:p>
    <w:p w:rsidR="005A6877" w:rsidRPr="009F30BA" w:rsidRDefault="009F30BA">
      <w:pPr>
        <w:ind w:firstLine="567"/>
        <w:jc w:val="right"/>
      </w:pPr>
      <w:r w:rsidRPr="009F30BA">
        <w:rPr>
          <w:rFonts w:eastAsia="Times New Roman"/>
          <w:sz w:val="20"/>
          <w:szCs w:val="20"/>
        </w:rPr>
        <w:t>18.08.21 15:08:16 (</w:t>
      </w:r>
      <w:r>
        <w:rPr>
          <w:rFonts w:eastAsia="Times New Roman"/>
          <w:sz w:val="20"/>
          <w:szCs w:val="20"/>
          <w:lang w:val="en-US"/>
        </w:rPr>
        <w:t>MSK</w:t>
      </w:r>
      <w:r w:rsidRPr="009F30BA">
        <w:rPr>
          <w:rFonts w:eastAsia="Times New Roman"/>
          <w:sz w:val="20"/>
          <w:szCs w:val="20"/>
        </w:rPr>
        <w:t>+02:00)</w:t>
      </w:r>
    </w:p>
    <w:p w:rsidR="005A6877" w:rsidRPr="009F30BA" w:rsidRDefault="005A6877">
      <w:pPr>
        <w:ind w:firstLine="567"/>
        <w:rPr>
          <w:rFonts w:eastAsia="Times New Roman"/>
          <w:sz w:val="20"/>
          <w:szCs w:val="20"/>
        </w:rPr>
      </w:pPr>
    </w:p>
    <w:p w:rsidR="005A6877" w:rsidRDefault="009F30B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</w:p>
    <w:p w:rsidR="005A6877" w:rsidRDefault="005A6877">
      <w:pPr>
        <w:rPr>
          <w:rFonts w:eastAsia="Times New Roman"/>
          <w:sz w:val="20"/>
          <w:szCs w:val="20"/>
        </w:rPr>
      </w:pPr>
    </w:p>
    <w:p w:rsidR="005A6877" w:rsidRPr="009F30BA" w:rsidRDefault="009F30BA">
      <w:r>
        <w:rPr>
          <w:rFonts w:eastAsia="Times New Roman"/>
          <w:sz w:val="20"/>
          <w:szCs w:val="20"/>
        </w:rPr>
        <w:t>Организатор</w:t>
      </w:r>
      <w:r w:rsidRPr="009F30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30B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A6877" w:rsidRPr="009F30BA" w:rsidRDefault="005A6877">
      <w:pPr>
        <w:rPr>
          <w:rFonts w:eastAsia="Times New Roman"/>
          <w:sz w:val="20"/>
          <w:szCs w:val="20"/>
        </w:rPr>
      </w:pPr>
    </w:p>
    <w:p w:rsidR="005A6877" w:rsidRDefault="009F30BA">
      <w:r w:rsidRPr="009F30BA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9F30BA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5A6877" w:rsidRPr="009F30BA" w:rsidRDefault="005A6877">
      <w:pPr>
        <w:rPr>
          <w:rFonts w:eastAsia="Times New Roman"/>
          <w:sz w:val="20"/>
          <w:szCs w:val="20"/>
        </w:rPr>
      </w:pPr>
    </w:p>
    <w:p w:rsidR="005A6877" w:rsidRPr="009F30BA" w:rsidRDefault="009F30BA">
      <w:r>
        <w:rPr>
          <w:rFonts w:eastAsia="Times New Roman"/>
          <w:sz w:val="20"/>
          <w:szCs w:val="20"/>
        </w:rPr>
        <w:t>Наименование</w:t>
      </w:r>
      <w:r w:rsidRPr="009F30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30BA">
        <w:rPr>
          <w:rFonts w:eastAsia="Times New Roman"/>
          <w:sz w:val="20"/>
          <w:szCs w:val="20"/>
        </w:rPr>
        <w:t xml:space="preserve">: Закупка средства перевязочного </w:t>
      </w:r>
      <w:proofErr w:type="spellStart"/>
      <w:r w:rsidRPr="009F30BA">
        <w:rPr>
          <w:rFonts w:eastAsia="Times New Roman"/>
          <w:sz w:val="20"/>
          <w:szCs w:val="20"/>
        </w:rPr>
        <w:t>безворсового</w:t>
      </w:r>
      <w:proofErr w:type="spellEnd"/>
      <w:r w:rsidRPr="009F30BA">
        <w:rPr>
          <w:rFonts w:eastAsia="Times New Roman"/>
          <w:sz w:val="20"/>
          <w:szCs w:val="20"/>
        </w:rPr>
        <w:t xml:space="preserve"> </w:t>
      </w:r>
    </w:p>
    <w:p w:rsidR="005A6877" w:rsidRPr="009F30BA" w:rsidRDefault="005A6877">
      <w:pPr>
        <w:rPr>
          <w:rFonts w:eastAsia="Times New Roman"/>
          <w:sz w:val="20"/>
          <w:szCs w:val="20"/>
        </w:rPr>
      </w:pPr>
    </w:p>
    <w:p w:rsidR="005A6877" w:rsidRPr="009F30BA" w:rsidRDefault="009F30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212027401807002740100101400143250244</w:t>
      </w:r>
    </w:p>
    <w:p w:rsidR="005A6877" w:rsidRDefault="005A6877"/>
    <w:p w:rsidR="005A6877" w:rsidRDefault="009F30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172 000,00 руб.</w:t>
      </w:r>
    </w:p>
    <w:p w:rsidR="005A6877" w:rsidRDefault="005A6877">
      <w:pPr>
        <w:rPr>
          <w:rFonts w:eastAsia="Times New Roman"/>
          <w:sz w:val="20"/>
          <w:szCs w:val="20"/>
        </w:rPr>
      </w:pPr>
    </w:p>
    <w:p w:rsidR="005A6877" w:rsidRDefault="009F30BA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A6877">
        <w:tc>
          <w:tcPr>
            <w:tcW w:w="3400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6877">
        <w:tc>
          <w:tcPr>
            <w:tcW w:w="3400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877" w:rsidRDefault="009F30B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877">
        <w:tc>
          <w:tcPr>
            <w:tcW w:w="3400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877" w:rsidRDefault="009F30B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877">
        <w:tc>
          <w:tcPr>
            <w:tcW w:w="3400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877" w:rsidRDefault="009F30B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877">
        <w:tc>
          <w:tcPr>
            <w:tcW w:w="3400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877" w:rsidRDefault="009F30B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6877">
        <w:tc>
          <w:tcPr>
            <w:tcW w:w="3400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6877">
        <w:tc>
          <w:tcPr>
            <w:tcW w:w="3400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6877" w:rsidRDefault="009F30B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6877" w:rsidRDefault="009F30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6877" w:rsidRDefault="005A6877">
      <w:pPr>
        <w:rPr>
          <w:rFonts w:eastAsia="Times New Roman"/>
          <w:sz w:val="20"/>
          <w:szCs w:val="20"/>
        </w:rPr>
      </w:pPr>
    </w:p>
    <w:p w:rsidR="005A6877" w:rsidRDefault="009F30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6877" w:rsidRDefault="005A6877">
      <w:pPr>
        <w:rPr>
          <w:rFonts w:eastAsia="Times New Roman"/>
          <w:sz w:val="20"/>
          <w:szCs w:val="20"/>
        </w:rPr>
      </w:pPr>
    </w:p>
    <w:p w:rsidR="005A6877" w:rsidRDefault="009F30BA"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</w:t>
      </w:r>
      <w:proofErr w:type="gramEnd"/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5A6877" w:rsidRDefault="005A6877">
      <w:pPr>
        <w:rPr>
          <w:rFonts w:eastAsia="Times New Roman"/>
        </w:rPr>
      </w:pPr>
    </w:p>
    <w:p w:rsidR="005A6877" w:rsidRDefault="005A687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A6877">
        <w:tc>
          <w:tcPr>
            <w:tcW w:w="9924" w:type="dxa"/>
            <w:gridSpan w:val="4"/>
            <w:shd w:val="clear" w:color="auto" w:fill="auto"/>
          </w:tcPr>
          <w:p w:rsidR="005A6877" w:rsidRDefault="009F30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A68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A68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r>
              <w:rPr>
                <w:sz w:val="20"/>
                <w:szCs w:val="20"/>
                <w:lang w:val="en-US"/>
              </w:rPr>
              <w:t>EA</w:t>
            </w:r>
            <w:r w:rsidRPr="009F30BA">
              <w:rPr>
                <w:sz w:val="20"/>
                <w:szCs w:val="20"/>
              </w:rPr>
              <w:t>-109046</w:t>
            </w:r>
          </w:p>
          <w:p w:rsidR="005A6877" w:rsidRDefault="009F30BA">
            <w:r w:rsidRPr="009F30BA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pStyle w:val="af0"/>
            </w:pPr>
            <w:r w:rsidRPr="009F30B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5A6877" w:rsidRPr="009F30BA" w:rsidRDefault="005A687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A6877" w:rsidRDefault="009F30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A68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r>
              <w:rPr>
                <w:sz w:val="20"/>
                <w:szCs w:val="20"/>
                <w:lang w:val="en-US"/>
              </w:rPr>
              <w:t>EA</w:t>
            </w:r>
            <w:r w:rsidRPr="009F30BA">
              <w:rPr>
                <w:sz w:val="20"/>
                <w:szCs w:val="20"/>
              </w:rPr>
              <w:t>-109046</w:t>
            </w:r>
          </w:p>
          <w:p w:rsidR="005A6877" w:rsidRDefault="009F30BA">
            <w:r w:rsidRPr="009F30BA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pStyle w:val="af0"/>
            </w:pPr>
            <w:r w:rsidRPr="009F30B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5A6877" w:rsidRPr="009F30BA" w:rsidRDefault="005A687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A6877" w:rsidRDefault="009F30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A68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r>
              <w:rPr>
                <w:sz w:val="20"/>
                <w:szCs w:val="20"/>
                <w:lang w:val="en-US"/>
              </w:rPr>
              <w:t>EA</w:t>
            </w:r>
            <w:r w:rsidRPr="009F30BA">
              <w:rPr>
                <w:sz w:val="20"/>
                <w:szCs w:val="20"/>
              </w:rPr>
              <w:t>-109046</w:t>
            </w:r>
          </w:p>
          <w:p w:rsidR="005A6877" w:rsidRDefault="009F30BA">
            <w:r w:rsidRPr="009F30BA">
              <w:rPr>
                <w:sz w:val="20"/>
                <w:szCs w:val="20"/>
              </w:rPr>
              <w:t xml:space="preserve">ОБЩЕСТВО С ОГРАНИЧЕННОЙ </w:t>
            </w:r>
            <w:r w:rsidRPr="009F30BA">
              <w:rPr>
                <w:sz w:val="20"/>
                <w:szCs w:val="20"/>
              </w:rPr>
              <w:t>ОТВЕТСТВЕННОСТЬЮ "ВЗГЛЯД" / 7714795468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pStyle w:val="af0"/>
            </w:pPr>
            <w:r w:rsidRPr="009F30B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5A6877" w:rsidRPr="009F30BA" w:rsidRDefault="005A687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A6877" w:rsidRDefault="009F30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A68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r>
              <w:rPr>
                <w:sz w:val="20"/>
                <w:szCs w:val="20"/>
                <w:lang w:val="en-US"/>
              </w:rPr>
              <w:t>EA</w:t>
            </w:r>
            <w:r w:rsidRPr="009F30BA">
              <w:rPr>
                <w:sz w:val="20"/>
                <w:szCs w:val="20"/>
              </w:rPr>
              <w:t>-109046</w:t>
            </w:r>
          </w:p>
          <w:p w:rsidR="005A6877" w:rsidRDefault="009F30BA">
            <w:r w:rsidRPr="009F30BA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pStyle w:val="af0"/>
            </w:pPr>
            <w:r w:rsidRPr="009F30B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5A6877" w:rsidRPr="009F30BA" w:rsidRDefault="005A687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A6877" w:rsidRDefault="009F30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A68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r>
              <w:rPr>
                <w:sz w:val="20"/>
                <w:szCs w:val="20"/>
                <w:lang w:val="en-US"/>
              </w:rPr>
              <w:t>EA</w:t>
            </w:r>
            <w:r w:rsidRPr="009F30BA">
              <w:rPr>
                <w:sz w:val="20"/>
                <w:szCs w:val="20"/>
              </w:rPr>
              <w:t>-109046</w:t>
            </w:r>
          </w:p>
          <w:p w:rsidR="005A6877" w:rsidRDefault="009F30BA">
            <w:r w:rsidRPr="009F30BA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pStyle w:val="af0"/>
            </w:pPr>
            <w:r w:rsidRPr="009F30BA">
              <w:rPr>
                <w:rFonts w:eastAsia="Times New Roman"/>
                <w:sz w:val="20"/>
                <w:szCs w:val="20"/>
              </w:rPr>
              <w:t xml:space="preserve">Соответствует требованиям </w:t>
            </w:r>
            <w:r w:rsidRPr="009F30BA">
              <w:rPr>
                <w:rFonts w:eastAsia="Times New Roman"/>
                <w:sz w:val="20"/>
                <w:szCs w:val="20"/>
              </w:rPr>
              <w:t>Федерального закона и документации об электронном аукционе</w:t>
            </w:r>
          </w:p>
          <w:p w:rsidR="005A6877" w:rsidRPr="009F30BA" w:rsidRDefault="005A687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A6877" w:rsidRDefault="009F30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6877" w:rsidRDefault="009F3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5A6877" w:rsidRDefault="005A6877"/>
    <w:p w:rsidR="005A6877" w:rsidRDefault="005A6877">
      <w:pPr>
        <w:jc w:val="both"/>
        <w:rPr>
          <w:sz w:val="20"/>
          <w:szCs w:val="20"/>
          <w:lang w:val="en-US"/>
        </w:rPr>
      </w:pPr>
    </w:p>
    <w:p w:rsidR="005A6877" w:rsidRDefault="009F30BA">
      <w:pPr>
        <w:jc w:val="both"/>
      </w:pPr>
      <w:bookmarkStart w:id="1" w:name="__DdeLink__136_4014115248"/>
      <w:bookmarkEnd w:id="1"/>
      <w:r w:rsidRPr="009F30B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9F30BA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"ВЗГЛЯД".</w:t>
      </w:r>
    </w:p>
    <w:p w:rsidR="005A6877" w:rsidRDefault="005A6877">
      <w:pPr>
        <w:jc w:val="both"/>
        <w:rPr>
          <w:sz w:val="20"/>
          <w:szCs w:val="20"/>
        </w:rPr>
      </w:pPr>
    </w:p>
    <w:p w:rsidR="005A6877" w:rsidRDefault="009F30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</w:t>
      </w:r>
      <w:r>
        <w:rPr>
          <w:rFonts w:eastAsia="Times New Roman"/>
          <w:sz w:val="20"/>
          <w:szCs w:val="20"/>
        </w:rPr>
        <w:t xml:space="preserve">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</w:t>
      </w:r>
      <w:r>
        <w:rPr>
          <w:rFonts w:eastAsia="Times New Roman"/>
          <w:sz w:val="20"/>
          <w:szCs w:val="20"/>
        </w:rPr>
        <w:t>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6877" w:rsidRDefault="005A6877">
      <w:pPr>
        <w:jc w:val="both"/>
        <w:rPr>
          <w:rFonts w:eastAsia="Times New Roman"/>
          <w:sz w:val="20"/>
          <w:szCs w:val="20"/>
        </w:rPr>
      </w:pPr>
    </w:p>
    <w:p w:rsidR="005A6877" w:rsidRDefault="009F30BA">
      <w:pPr>
        <w:jc w:val="both"/>
      </w:pPr>
      <w:r w:rsidRPr="009F30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6877" w:rsidRDefault="005A6877">
      <w:pPr>
        <w:jc w:val="both"/>
        <w:rPr>
          <w:rFonts w:eastAsia="Times New Roman"/>
          <w:sz w:val="20"/>
          <w:szCs w:val="20"/>
        </w:rPr>
      </w:pPr>
    </w:p>
    <w:p w:rsidR="005A6877" w:rsidRDefault="009F30BA">
      <w:r>
        <w:rPr>
          <w:rFonts w:eastAsia="Times New Roman"/>
          <w:sz w:val="20"/>
          <w:szCs w:val="20"/>
        </w:rPr>
        <w:t>Подписи</w:t>
      </w:r>
    </w:p>
    <w:p w:rsidR="005A6877" w:rsidRDefault="005A68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A6877">
        <w:tc>
          <w:tcPr>
            <w:tcW w:w="3307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6877" w:rsidRDefault="005A68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</w:tr>
      <w:tr w:rsidR="005A6877">
        <w:tc>
          <w:tcPr>
            <w:tcW w:w="3307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6877" w:rsidRDefault="005A68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A6877">
        <w:tc>
          <w:tcPr>
            <w:tcW w:w="3307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6877" w:rsidRDefault="005A68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A6877">
        <w:tc>
          <w:tcPr>
            <w:tcW w:w="3307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6877" w:rsidRDefault="005A68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A6877">
        <w:tc>
          <w:tcPr>
            <w:tcW w:w="3307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6877" w:rsidRDefault="005A68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6877" w:rsidRDefault="009F30B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F30B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77"/>
    <w:rsid w:val="005A6877"/>
    <w:rsid w:val="009F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80B58"/>
  <w15:docId w15:val="{0F285AEB-3708-40D6-BFAA-0A1CBF15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3537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2021-08-18T10:10:00Z</dcterms:created>
  <dcterms:modified xsi:type="dcterms:W3CDTF">2021-08-18T10:10:00Z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