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529F5" w:rsidRPr="003529F5" w:rsidRDefault="003529F5" w:rsidP="003529F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3529F5">
        <w:rPr>
          <w:b/>
          <w:bCs/>
          <w:i/>
          <w:sz w:val="24"/>
          <w:szCs w:val="24"/>
        </w:rPr>
        <w:t>Извещение №</w:t>
      </w:r>
      <w:r w:rsidRPr="003529F5">
        <w:rPr>
          <w:b/>
          <w:bCs/>
          <w:sz w:val="24"/>
          <w:szCs w:val="24"/>
        </w:rPr>
        <w:t xml:space="preserve"> </w:t>
      </w:r>
      <w:hyperlink r:id="rId8" w:history="1">
        <w:r w:rsidRPr="003529F5">
          <w:rPr>
            <w:sz w:val="24"/>
            <w:szCs w:val="24"/>
            <w:u w:val="single"/>
            <w:shd w:val="clear" w:color="auto" w:fill="FFFFFF"/>
          </w:rPr>
          <w:t>0372200168121000354</w:t>
        </w:r>
      </w:hyperlink>
    </w:p>
    <w:p w:rsidR="003529F5" w:rsidRPr="003529F5" w:rsidRDefault="003529F5" w:rsidP="003529F5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3529F5">
        <w:rPr>
          <w:b/>
          <w:bCs/>
          <w:i/>
          <w:sz w:val="24"/>
          <w:szCs w:val="24"/>
        </w:rPr>
        <w:t>ИКЗ в ПГ:</w:t>
      </w:r>
      <w:r w:rsidRPr="003529F5">
        <w:rPr>
          <w:b/>
          <w:bCs/>
          <w:sz w:val="24"/>
          <w:szCs w:val="24"/>
          <w:shd w:val="clear" w:color="auto" w:fill="FFFFFF"/>
        </w:rPr>
        <w:t xml:space="preserve"> 212782566168578420100104270012020244</w:t>
      </w:r>
    </w:p>
    <w:p w:rsidR="003529F5" w:rsidRPr="003529F5" w:rsidRDefault="003529F5" w:rsidP="003529F5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г. Санкт-Петербург                                                                                     «</w:t>
      </w:r>
      <w:r w:rsidRPr="003529F5">
        <w:rPr>
          <w:sz w:val="24"/>
          <w:szCs w:val="24"/>
        </w:rPr>
        <w:t>20</w:t>
      </w:r>
      <w:r w:rsidRPr="003529F5">
        <w:rPr>
          <w:sz w:val="24"/>
          <w:szCs w:val="24"/>
        </w:rPr>
        <w:t>» АВГУСТА 2021 года</w:t>
      </w:r>
    </w:p>
    <w:p w:rsidR="003529F5" w:rsidRPr="003529F5" w:rsidRDefault="003529F5" w:rsidP="003529F5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3529F5">
        <w:rPr>
          <w:bCs/>
          <w:sz w:val="24"/>
          <w:szCs w:val="24"/>
        </w:rPr>
        <w:t xml:space="preserve">1. Наименование предмета аукциона: </w:t>
      </w:r>
    </w:p>
    <w:p w:rsidR="003529F5" w:rsidRPr="003529F5" w:rsidRDefault="003529F5" w:rsidP="003529F5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3529F5">
        <w:rPr>
          <w:b/>
          <w:bCs/>
          <w:sz w:val="24"/>
          <w:szCs w:val="24"/>
        </w:rPr>
        <w:t xml:space="preserve">«Поставка </w:t>
      </w:r>
      <w:r w:rsidRPr="003529F5">
        <w:rPr>
          <w:b/>
          <w:bCs/>
          <w:sz w:val="24"/>
          <w:szCs w:val="24"/>
          <w:shd w:val="clear" w:color="auto" w:fill="FFFFFF"/>
        </w:rPr>
        <w:t> дезинфицирующих средств на основе этилового спирта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529F5">
        <w:rPr>
          <w:b/>
          <w:bCs/>
          <w:sz w:val="24"/>
          <w:szCs w:val="24"/>
        </w:rPr>
        <w:t>».</w:t>
      </w:r>
    </w:p>
    <w:p w:rsidR="003529F5" w:rsidRPr="003529F5" w:rsidRDefault="003529F5" w:rsidP="003529F5">
      <w:pPr>
        <w:jc w:val="both"/>
        <w:rPr>
          <w:b/>
          <w:i/>
          <w:sz w:val="24"/>
          <w:szCs w:val="24"/>
          <w:u w:val="single"/>
        </w:rPr>
      </w:pPr>
      <w:r w:rsidRPr="003529F5">
        <w:rPr>
          <w:sz w:val="24"/>
          <w:szCs w:val="24"/>
        </w:rPr>
        <w:tab/>
        <w:t>Начальная максимальная цена контракта:</w:t>
      </w:r>
      <w:r w:rsidRPr="003529F5">
        <w:rPr>
          <w:sz w:val="24"/>
          <w:szCs w:val="24"/>
          <w:shd w:val="clear" w:color="auto" w:fill="FFFFFF"/>
        </w:rPr>
        <w:t xml:space="preserve"> </w:t>
      </w:r>
      <w:r w:rsidRPr="003529F5">
        <w:rPr>
          <w:b/>
          <w:i/>
          <w:sz w:val="24"/>
          <w:szCs w:val="24"/>
          <w:u w:val="single"/>
        </w:rPr>
        <w:t>1 690 032.00 (Один миллион шестьсот девяносто тысяч тридцать два рубля 00 копеек).</w:t>
      </w:r>
    </w:p>
    <w:p w:rsidR="00E452D1" w:rsidRPr="003529F5" w:rsidRDefault="00E452D1" w:rsidP="00670958">
      <w:pPr>
        <w:jc w:val="both"/>
        <w:rPr>
          <w:b/>
          <w:bCs/>
          <w:sz w:val="24"/>
          <w:szCs w:val="24"/>
        </w:rPr>
      </w:pPr>
      <w:r w:rsidRPr="003529F5">
        <w:rPr>
          <w:sz w:val="24"/>
          <w:szCs w:val="24"/>
        </w:rPr>
        <w:t>2.</w:t>
      </w:r>
      <w:r w:rsidR="00770AEE" w:rsidRPr="003529F5">
        <w:rPr>
          <w:sz w:val="24"/>
          <w:szCs w:val="24"/>
        </w:rPr>
        <w:t xml:space="preserve"> </w:t>
      </w:r>
      <w:r w:rsidRPr="003529F5">
        <w:rPr>
          <w:sz w:val="24"/>
          <w:szCs w:val="24"/>
        </w:rPr>
        <w:t xml:space="preserve">Процедура рассмотрения </w:t>
      </w:r>
      <w:r w:rsidR="00011111" w:rsidRPr="003529F5">
        <w:rPr>
          <w:sz w:val="24"/>
          <w:szCs w:val="24"/>
        </w:rPr>
        <w:t>вторых</w:t>
      </w:r>
      <w:r w:rsidR="00F132DF" w:rsidRPr="003529F5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3529F5">
        <w:rPr>
          <w:sz w:val="24"/>
          <w:szCs w:val="24"/>
        </w:rPr>
        <w:t>,</w:t>
      </w:r>
      <w:r w:rsidRPr="003529F5">
        <w:rPr>
          <w:sz w:val="24"/>
          <w:szCs w:val="24"/>
        </w:rPr>
        <w:t xml:space="preserve"> п</w:t>
      </w:r>
      <w:r w:rsidR="00AC1F9F" w:rsidRPr="003529F5">
        <w:rPr>
          <w:sz w:val="24"/>
          <w:szCs w:val="24"/>
        </w:rPr>
        <w:t xml:space="preserve">роводилась </w:t>
      </w:r>
      <w:r w:rsidR="00CE3D0D" w:rsidRPr="003529F5">
        <w:rPr>
          <w:sz w:val="24"/>
          <w:szCs w:val="24"/>
        </w:rPr>
        <w:t xml:space="preserve">аукционной </w:t>
      </w:r>
      <w:r w:rsidR="00845001" w:rsidRPr="003529F5">
        <w:rPr>
          <w:sz w:val="24"/>
          <w:szCs w:val="24"/>
        </w:rPr>
        <w:t xml:space="preserve">комиссией </w:t>
      </w:r>
      <w:r w:rsidR="00CE3D0D" w:rsidRPr="003529F5">
        <w:rPr>
          <w:sz w:val="24"/>
          <w:szCs w:val="24"/>
        </w:rPr>
        <w:t>по осуществлению закупок (далее – комиссией)</w:t>
      </w:r>
      <w:r w:rsidR="00280F4E" w:rsidRPr="003529F5">
        <w:rPr>
          <w:sz w:val="24"/>
          <w:szCs w:val="24"/>
        </w:rPr>
        <w:t xml:space="preserve"> </w:t>
      </w:r>
      <w:r w:rsidR="003529F5" w:rsidRPr="003529F5">
        <w:rPr>
          <w:sz w:val="24"/>
          <w:szCs w:val="24"/>
          <w:u w:val="single"/>
        </w:rPr>
        <w:t>20 августа 2021</w:t>
      </w:r>
      <w:r w:rsidR="00847373" w:rsidRPr="003529F5">
        <w:rPr>
          <w:sz w:val="24"/>
          <w:szCs w:val="24"/>
          <w:u w:val="single"/>
        </w:rPr>
        <w:t xml:space="preserve"> года</w:t>
      </w:r>
      <w:r w:rsidR="00280F4E" w:rsidRPr="003529F5">
        <w:rPr>
          <w:sz w:val="24"/>
          <w:szCs w:val="24"/>
          <w:u w:val="single"/>
        </w:rPr>
        <w:t xml:space="preserve"> </w:t>
      </w:r>
      <w:r w:rsidR="001C7997" w:rsidRPr="003529F5">
        <w:rPr>
          <w:sz w:val="24"/>
          <w:szCs w:val="24"/>
        </w:rPr>
        <w:t>по</w:t>
      </w:r>
      <w:r w:rsidRPr="003529F5">
        <w:rPr>
          <w:sz w:val="24"/>
          <w:szCs w:val="24"/>
        </w:rPr>
        <w:t xml:space="preserve"> адресу</w:t>
      </w:r>
      <w:r w:rsidR="00F224DC" w:rsidRPr="003529F5">
        <w:rPr>
          <w:sz w:val="24"/>
          <w:szCs w:val="24"/>
        </w:rPr>
        <w:t>: г.</w:t>
      </w:r>
      <w:r w:rsidR="00AE0128" w:rsidRPr="003529F5">
        <w:rPr>
          <w:sz w:val="24"/>
          <w:szCs w:val="24"/>
        </w:rPr>
        <w:t xml:space="preserve"> </w:t>
      </w:r>
      <w:r w:rsidR="00F224DC" w:rsidRPr="003529F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3529F5" w:rsidRDefault="00845001" w:rsidP="008B5EF5">
      <w:pPr>
        <w:ind w:firstLine="709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3.</w:t>
      </w:r>
      <w:r w:rsidR="00770AEE" w:rsidRPr="003529F5">
        <w:rPr>
          <w:sz w:val="24"/>
          <w:szCs w:val="24"/>
        </w:rPr>
        <w:t xml:space="preserve"> </w:t>
      </w:r>
      <w:r w:rsidR="00E660C3" w:rsidRPr="003529F5">
        <w:rPr>
          <w:sz w:val="24"/>
          <w:szCs w:val="24"/>
        </w:rPr>
        <w:t xml:space="preserve">На заседании </w:t>
      </w:r>
      <w:r w:rsidR="008B5EF5" w:rsidRPr="003529F5">
        <w:rPr>
          <w:sz w:val="24"/>
          <w:szCs w:val="24"/>
        </w:rPr>
        <w:t>комиссии присутствовали:</w:t>
      </w:r>
    </w:p>
    <w:p w:rsidR="0021300F" w:rsidRPr="003529F5" w:rsidRDefault="0021300F" w:rsidP="0021300F">
      <w:pPr>
        <w:pStyle w:val="af8"/>
        <w:jc w:val="both"/>
        <w:rPr>
          <w:sz w:val="24"/>
          <w:szCs w:val="24"/>
        </w:rPr>
      </w:pPr>
      <w:r w:rsidRPr="003529F5">
        <w:rPr>
          <w:sz w:val="24"/>
          <w:szCs w:val="24"/>
          <w:u w:val="single"/>
        </w:rPr>
        <w:t>Председатель комиссии</w:t>
      </w:r>
      <w:r w:rsidRPr="003529F5">
        <w:rPr>
          <w:sz w:val="24"/>
          <w:szCs w:val="24"/>
        </w:rPr>
        <w:t>:</w:t>
      </w:r>
    </w:p>
    <w:p w:rsidR="003529F5" w:rsidRPr="003529F5" w:rsidRDefault="003529F5" w:rsidP="003529F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3529F5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3529F5">
        <w:rPr>
          <w:sz w:val="24"/>
          <w:szCs w:val="24"/>
        </w:rPr>
        <w:t>;</w:t>
      </w:r>
    </w:p>
    <w:p w:rsidR="003529F5" w:rsidRPr="003529F5" w:rsidRDefault="003529F5" w:rsidP="003529F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529F5">
        <w:rPr>
          <w:sz w:val="24"/>
          <w:szCs w:val="24"/>
          <w:u w:val="single"/>
        </w:rPr>
        <w:t>Члены комиссии</w:t>
      </w:r>
      <w:r w:rsidRPr="003529F5">
        <w:rPr>
          <w:sz w:val="24"/>
          <w:szCs w:val="24"/>
        </w:rPr>
        <w:t>:</w:t>
      </w:r>
    </w:p>
    <w:p w:rsidR="003529F5" w:rsidRPr="003529F5" w:rsidRDefault="003529F5" w:rsidP="003529F5">
      <w:pPr>
        <w:pStyle w:val="15"/>
        <w:numPr>
          <w:ilvl w:val="0"/>
          <w:numId w:val="1"/>
        </w:numPr>
        <w:rPr>
          <w:szCs w:val="24"/>
        </w:rPr>
      </w:pPr>
      <w:r w:rsidRPr="003529F5">
        <w:rPr>
          <w:szCs w:val="24"/>
        </w:rPr>
        <w:t>Запорощенко Арина Александровна – специалист по закупкам;</w:t>
      </w:r>
    </w:p>
    <w:p w:rsidR="003529F5" w:rsidRPr="003529F5" w:rsidRDefault="003529F5" w:rsidP="003529F5">
      <w:pPr>
        <w:pStyle w:val="15"/>
        <w:numPr>
          <w:ilvl w:val="0"/>
          <w:numId w:val="1"/>
        </w:numPr>
        <w:rPr>
          <w:szCs w:val="24"/>
        </w:rPr>
      </w:pPr>
      <w:r w:rsidRPr="003529F5">
        <w:rPr>
          <w:szCs w:val="24"/>
        </w:rPr>
        <w:t>Самусенко Елена Михайловна – специалист по закупкам</w:t>
      </w:r>
    </w:p>
    <w:p w:rsidR="00847373" w:rsidRPr="003529F5" w:rsidRDefault="00847373" w:rsidP="003529F5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47373" w:rsidRPr="003529F5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529F5">
        <w:rPr>
          <w:sz w:val="24"/>
          <w:szCs w:val="24"/>
          <w:u w:val="single"/>
        </w:rPr>
        <w:t xml:space="preserve"> Секретарь комиссии:</w:t>
      </w:r>
    </w:p>
    <w:p w:rsidR="00847373" w:rsidRPr="003529F5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3529F5" w:rsidRDefault="0022540D" w:rsidP="00FE56A0">
      <w:pPr>
        <w:ind w:left="720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3529F5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3529F5" w:rsidRDefault="00011111" w:rsidP="00011111">
      <w:pPr>
        <w:jc w:val="center"/>
        <w:rPr>
          <w:sz w:val="24"/>
          <w:szCs w:val="24"/>
        </w:rPr>
      </w:pPr>
      <w:r w:rsidRPr="003529F5">
        <w:rPr>
          <w:sz w:val="24"/>
          <w:szCs w:val="24"/>
        </w:rPr>
        <w:t>ПОВЕСТКА ДНЯ:</w:t>
      </w:r>
    </w:p>
    <w:p w:rsidR="00011111" w:rsidRPr="003529F5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3529F5">
        <w:rPr>
          <w:sz w:val="24"/>
          <w:szCs w:val="24"/>
        </w:rPr>
        <w:t xml:space="preserve">Подведение итогов </w:t>
      </w:r>
      <w:r w:rsidR="00E660C3" w:rsidRPr="003529F5">
        <w:rPr>
          <w:sz w:val="24"/>
          <w:szCs w:val="24"/>
        </w:rPr>
        <w:t xml:space="preserve">электронного </w:t>
      </w:r>
      <w:r w:rsidRPr="003529F5">
        <w:rPr>
          <w:sz w:val="24"/>
          <w:szCs w:val="24"/>
        </w:rPr>
        <w:t>аукциона на право заключения контракта на</w:t>
      </w:r>
      <w:r w:rsidR="008B5EF5" w:rsidRPr="003529F5">
        <w:rPr>
          <w:sz w:val="24"/>
          <w:szCs w:val="24"/>
        </w:rPr>
        <w:t xml:space="preserve"> </w:t>
      </w:r>
      <w:r w:rsidR="008B5EF5" w:rsidRPr="003529F5">
        <w:rPr>
          <w:b/>
          <w:sz w:val="24"/>
          <w:szCs w:val="24"/>
        </w:rPr>
        <w:t>«</w:t>
      </w:r>
      <w:r w:rsidR="008E00EA" w:rsidRPr="003529F5">
        <w:rPr>
          <w:sz w:val="24"/>
          <w:szCs w:val="24"/>
        </w:rPr>
        <w:t>Поставк</w:t>
      </w:r>
      <w:r w:rsidR="00AE0128" w:rsidRPr="003529F5">
        <w:rPr>
          <w:sz w:val="24"/>
          <w:szCs w:val="24"/>
        </w:rPr>
        <w:t>у</w:t>
      </w:r>
      <w:r w:rsidR="008E00EA" w:rsidRPr="003529F5">
        <w:rPr>
          <w:sz w:val="24"/>
          <w:szCs w:val="24"/>
        </w:rPr>
        <w:t xml:space="preserve"> </w:t>
      </w:r>
      <w:r w:rsidR="003529F5" w:rsidRPr="003529F5">
        <w:rPr>
          <w:b/>
          <w:bCs/>
          <w:sz w:val="24"/>
          <w:szCs w:val="24"/>
          <w:shd w:val="clear" w:color="auto" w:fill="FFFFFF"/>
        </w:rPr>
        <w:t>дезинфицирующих средств на основе этилового спирта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3529F5">
        <w:rPr>
          <w:b/>
          <w:sz w:val="24"/>
          <w:szCs w:val="24"/>
        </w:rPr>
        <w:t>»</w:t>
      </w:r>
      <w:r w:rsidR="00645292" w:rsidRPr="003529F5">
        <w:rPr>
          <w:b/>
          <w:sz w:val="24"/>
          <w:szCs w:val="24"/>
        </w:rPr>
        <w:t>.</w:t>
      </w:r>
    </w:p>
    <w:p w:rsidR="00011111" w:rsidRPr="003529F5" w:rsidRDefault="00011111" w:rsidP="00F9244D">
      <w:pPr>
        <w:ind w:firstLine="709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Процедура рассмотрения 1 частей заявок на участие в</w:t>
      </w:r>
      <w:r w:rsidR="00E660C3" w:rsidRPr="003529F5">
        <w:rPr>
          <w:sz w:val="24"/>
          <w:szCs w:val="24"/>
        </w:rPr>
        <w:t xml:space="preserve"> электронном</w:t>
      </w:r>
      <w:r w:rsidRPr="003529F5">
        <w:rPr>
          <w:sz w:val="24"/>
          <w:szCs w:val="24"/>
        </w:rPr>
        <w:t xml:space="preserve"> аукционе</w:t>
      </w:r>
      <w:r w:rsidR="00C73E8C" w:rsidRPr="003529F5">
        <w:rPr>
          <w:sz w:val="24"/>
          <w:szCs w:val="24"/>
        </w:rPr>
        <w:t xml:space="preserve"> проведена комиссией </w:t>
      </w:r>
      <w:r w:rsidR="003529F5" w:rsidRPr="003529F5">
        <w:rPr>
          <w:sz w:val="24"/>
          <w:szCs w:val="24"/>
          <w:u w:val="single"/>
        </w:rPr>
        <w:t>17 августа 2021</w:t>
      </w:r>
      <w:r w:rsidR="00AE0128" w:rsidRPr="003529F5">
        <w:rPr>
          <w:sz w:val="24"/>
          <w:szCs w:val="24"/>
          <w:u w:val="single"/>
        </w:rPr>
        <w:t xml:space="preserve"> года</w:t>
      </w:r>
      <w:r w:rsidRPr="003529F5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3529F5">
        <w:rPr>
          <w:sz w:val="24"/>
          <w:szCs w:val="24"/>
        </w:rPr>
        <w:t xml:space="preserve">электронном </w:t>
      </w:r>
      <w:r w:rsidRPr="003529F5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3529F5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3529F5">
        <w:rPr>
          <w:b/>
          <w:sz w:val="24"/>
          <w:szCs w:val="24"/>
        </w:rPr>
        <w:t>№</w:t>
      </w:r>
      <w:r w:rsidR="003529F5" w:rsidRPr="003529F5">
        <w:rPr>
          <w:sz w:val="24"/>
          <w:szCs w:val="24"/>
          <w:shd w:val="clear" w:color="auto" w:fill="FFFFFF"/>
        </w:rPr>
        <w:t>EA-109485</w:t>
      </w:r>
      <w:r w:rsidR="003529F5" w:rsidRPr="003529F5">
        <w:rPr>
          <w:sz w:val="24"/>
          <w:szCs w:val="24"/>
        </w:rPr>
        <w:t xml:space="preserve"> </w:t>
      </w:r>
      <w:r w:rsidRPr="003529F5">
        <w:rPr>
          <w:sz w:val="24"/>
          <w:szCs w:val="24"/>
        </w:rPr>
        <w:t xml:space="preserve">(Протокол № 1 от </w:t>
      </w:r>
      <w:r w:rsidR="00847373" w:rsidRPr="003529F5">
        <w:rPr>
          <w:sz w:val="24"/>
          <w:szCs w:val="24"/>
          <w:u w:val="single"/>
        </w:rPr>
        <w:t>13 января 2020 года</w:t>
      </w:r>
      <w:r w:rsidRPr="003529F5">
        <w:rPr>
          <w:sz w:val="24"/>
          <w:szCs w:val="24"/>
        </w:rPr>
        <w:t>).</w:t>
      </w:r>
    </w:p>
    <w:p w:rsidR="00011111" w:rsidRPr="003529F5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3529F5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3529F5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3529F5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3529F5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3529F5" w:rsidRDefault="00D511AE" w:rsidP="00D511AE">
      <w:pPr>
        <w:ind w:firstLine="708"/>
        <w:jc w:val="both"/>
        <w:rPr>
          <w:sz w:val="24"/>
          <w:szCs w:val="24"/>
        </w:rPr>
      </w:pPr>
      <w:r w:rsidRPr="003529F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3529F5">
        <w:rPr>
          <w:bCs/>
          <w:sz w:val="24"/>
          <w:szCs w:val="24"/>
        </w:rPr>
        <w:t>https://gz.lot-online.ru</w:t>
      </w:r>
      <w:r w:rsidRPr="003529F5">
        <w:rPr>
          <w:sz w:val="24"/>
          <w:szCs w:val="24"/>
        </w:rPr>
        <w:t xml:space="preserve"> представлены вторые части от </w:t>
      </w:r>
      <w:r w:rsidRPr="003529F5">
        <w:rPr>
          <w:b/>
          <w:sz w:val="24"/>
          <w:szCs w:val="24"/>
        </w:rPr>
        <w:t>1 (</w:t>
      </w:r>
      <w:r w:rsidR="0090329F" w:rsidRPr="003529F5">
        <w:rPr>
          <w:b/>
          <w:sz w:val="24"/>
          <w:szCs w:val="24"/>
        </w:rPr>
        <w:t>одного</w:t>
      </w:r>
      <w:r w:rsidRPr="003529F5">
        <w:rPr>
          <w:b/>
          <w:sz w:val="24"/>
          <w:szCs w:val="24"/>
        </w:rPr>
        <w:t>)</w:t>
      </w:r>
      <w:r w:rsidRPr="003529F5">
        <w:rPr>
          <w:sz w:val="24"/>
          <w:szCs w:val="24"/>
        </w:rPr>
        <w:t xml:space="preserve"> участник</w:t>
      </w:r>
      <w:r w:rsidR="0090329F" w:rsidRPr="003529F5">
        <w:rPr>
          <w:sz w:val="24"/>
          <w:szCs w:val="24"/>
        </w:rPr>
        <w:t>а</w:t>
      </w:r>
      <w:r w:rsidRPr="003529F5">
        <w:rPr>
          <w:sz w:val="24"/>
          <w:szCs w:val="24"/>
        </w:rPr>
        <w:t>.</w:t>
      </w:r>
    </w:p>
    <w:p w:rsidR="00D511AE" w:rsidRPr="003529F5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4"/>
        <w:gridCol w:w="2814"/>
        <w:gridCol w:w="3301"/>
        <w:gridCol w:w="1682"/>
      </w:tblGrid>
      <w:tr w:rsidR="0090329F" w:rsidRPr="003529F5" w:rsidTr="0090329F">
        <w:trPr>
          <w:jc w:val="center"/>
        </w:trPr>
        <w:tc>
          <w:tcPr>
            <w:tcW w:w="1595" w:type="dxa"/>
            <w:vAlign w:val="center"/>
          </w:tcPr>
          <w:p w:rsidR="00D511AE" w:rsidRPr="003529F5" w:rsidRDefault="00D511AE" w:rsidP="00D511AE">
            <w:pPr>
              <w:jc w:val="center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3529F5" w:rsidRDefault="00D511AE" w:rsidP="00D511AE">
            <w:pPr>
              <w:jc w:val="center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3529F5" w:rsidRDefault="00D511AE" w:rsidP="00D511AE">
            <w:pPr>
              <w:jc w:val="center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3529F5" w:rsidRDefault="00D511AE" w:rsidP="00D511AE">
            <w:pPr>
              <w:jc w:val="center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ИНН</w:t>
            </w:r>
          </w:p>
        </w:tc>
      </w:tr>
      <w:tr w:rsidR="0090329F" w:rsidRPr="003529F5" w:rsidTr="0090329F">
        <w:trPr>
          <w:trHeight w:val="720"/>
          <w:jc w:val="center"/>
        </w:trPr>
        <w:tc>
          <w:tcPr>
            <w:tcW w:w="1595" w:type="dxa"/>
          </w:tcPr>
          <w:p w:rsidR="00D511AE" w:rsidRPr="003529F5" w:rsidRDefault="003529F5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3529F5">
              <w:rPr>
                <w:sz w:val="24"/>
                <w:szCs w:val="24"/>
                <w:shd w:val="clear" w:color="auto" w:fill="FFFFFF"/>
              </w:rPr>
              <w:t>EA-109485</w:t>
            </w:r>
          </w:p>
        </w:tc>
        <w:tc>
          <w:tcPr>
            <w:tcW w:w="2673" w:type="dxa"/>
            <w:vAlign w:val="center"/>
          </w:tcPr>
          <w:p w:rsidR="00D511AE" w:rsidRPr="003529F5" w:rsidRDefault="003529F5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3529F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"ЛИЗОФОРМ - СПБ"</w:t>
              </w:r>
            </w:hyperlink>
          </w:p>
        </w:tc>
        <w:tc>
          <w:tcPr>
            <w:tcW w:w="3395" w:type="dxa"/>
            <w:vAlign w:val="center"/>
          </w:tcPr>
          <w:p w:rsidR="00D511AE" w:rsidRPr="003529F5" w:rsidRDefault="003529F5" w:rsidP="00D511AE">
            <w:pPr>
              <w:rPr>
                <w:sz w:val="24"/>
                <w:szCs w:val="24"/>
              </w:rPr>
            </w:pPr>
            <w:r w:rsidRPr="003529F5">
              <w:rPr>
                <w:color w:val="000000"/>
                <w:sz w:val="24"/>
                <w:szCs w:val="24"/>
                <w:shd w:val="clear" w:color="auto" w:fill="FFFFFF"/>
              </w:rPr>
              <w:t>97183, Г САНКТ-ПЕТЕРБУРГ, УЛ САВУШКИНА, 56, ЛИТ. А,</w:t>
            </w:r>
          </w:p>
        </w:tc>
        <w:tc>
          <w:tcPr>
            <w:tcW w:w="1698" w:type="dxa"/>
            <w:vAlign w:val="center"/>
          </w:tcPr>
          <w:p w:rsidR="00D511AE" w:rsidRPr="003529F5" w:rsidRDefault="003529F5" w:rsidP="00AD6557">
            <w:pPr>
              <w:rPr>
                <w:sz w:val="24"/>
                <w:szCs w:val="24"/>
              </w:rPr>
            </w:pPr>
            <w:r w:rsidRPr="003529F5">
              <w:rPr>
                <w:color w:val="000000"/>
                <w:sz w:val="24"/>
                <w:szCs w:val="24"/>
                <w:shd w:val="clear" w:color="auto" w:fill="FFFFFF"/>
              </w:rPr>
              <w:t> 7814108542</w:t>
            </w:r>
          </w:p>
        </w:tc>
      </w:tr>
    </w:tbl>
    <w:p w:rsidR="00D511AE" w:rsidRPr="003529F5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3529F5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3529F5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3529F5">
        <w:rPr>
          <w:sz w:val="24"/>
          <w:szCs w:val="24"/>
          <w:lang w:eastAsia="ru-RU"/>
        </w:rPr>
        <w:t xml:space="preserve"> </w:t>
      </w:r>
      <w:r w:rsidRPr="003529F5">
        <w:rPr>
          <w:sz w:val="24"/>
          <w:szCs w:val="24"/>
        </w:rPr>
        <w:t>(ред. от 28.12.2013)</w:t>
      </w:r>
      <w:r w:rsidRPr="003529F5">
        <w:rPr>
          <w:sz w:val="24"/>
          <w:szCs w:val="24"/>
          <w:lang w:eastAsia="ru-RU"/>
        </w:rPr>
        <w:t xml:space="preserve"> </w:t>
      </w:r>
      <w:r w:rsidRPr="003529F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3529F5" w:rsidRDefault="00D511AE" w:rsidP="00D511AE">
      <w:pPr>
        <w:jc w:val="both"/>
        <w:rPr>
          <w:sz w:val="24"/>
          <w:szCs w:val="24"/>
        </w:rPr>
      </w:pPr>
    </w:p>
    <w:p w:rsidR="00D511AE" w:rsidRPr="003529F5" w:rsidRDefault="00D511AE" w:rsidP="00D511AE">
      <w:pPr>
        <w:jc w:val="both"/>
        <w:rPr>
          <w:sz w:val="24"/>
          <w:szCs w:val="24"/>
        </w:rPr>
      </w:pPr>
      <w:r w:rsidRPr="003529F5">
        <w:rPr>
          <w:sz w:val="24"/>
          <w:szCs w:val="24"/>
        </w:rPr>
        <w:t>РЕШИЛИ:</w:t>
      </w:r>
    </w:p>
    <w:p w:rsidR="00D511AE" w:rsidRPr="003529F5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Втор</w:t>
      </w:r>
      <w:r w:rsidR="00AD6557" w:rsidRPr="003529F5">
        <w:rPr>
          <w:sz w:val="24"/>
          <w:szCs w:val="24"/>
        </w:rPr>
        <w:t>ая часть заявки</w:t>
      </w:r>
      <w:r w:rsidRPr="003529F5">
        <w:rPr>
          <w:sz w:val="24"/>
          <w:szCs w:val="24"/>
        </w:rPr>
        <w:t xml:space="preserve"> на участие в</w:t>
      </w:r>
      <w:r w:rsidR="00AD6557" w:rsidRPr="003529F5">
        <w:rPr>
          <w:sz w:val="24"/>
          <w:szCs w:val="24"/>
        </w:rPr>
        <w:t xml:space="preserve"> электронном аукционе участника</w:t>
      </w:r>
      <w:r w:rsidRPr="003529F5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3529F5" w:rsidTr="00D511AE">
        <w:trPr>
          <w:trHeight w:val="324"/>
        </w:trPr>
        <w:tc>
          <w:tcPr>
            <w:tcW w:w="9747" w:type="dxa"/>
            <w:vAlign w:val="center"/>
          </w:tcPr>
          <w:p w:rsidR="00E24C66" w:rsidRPr="003529F5" w:rsidRDefault="003529F5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3529F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"ЛИЗОФОРМ - СПБ"</w:t>
              </w:r>
            </w:hyperlink>
          </w:p>
        </w:tc>
      </w:tr>
    </w:tbl>
    <w:p w:rsidR="00D511AE" w:rsidRPr="003529F5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529F5">
        <w:rPr>
          <w:sz w:val="24"/>
          <w:szCs w:val="24"/>
        </w:rPr>
        <w:t>соответствуе</w:t>
      </w:r>
      <w:r w:rsidR="00D511AE" w:rsidRPr="003529F5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3529F5">
        <w:rPr>
          <w:sz w:val="24"/>
          <w:szCs w:val="24"/>
          <w:lang w:eastAsia="ru-RU"/>
        </w:rPr>
        <w:t xml:space="preserve"> и </w:t>
      </w:r>
      <w:r w:rsidR="00D511AE" w:rsidRPr="003529F5">
        <w:rPr>
          <w:sz w:val="24"/>
          <w:szCs w:val="24"/>
        </w:rPr>
        <w:t>документацией об аукционе в электронной форме.</w:t>
      </w:r>
    </w:p>
    <w:p w:rsidR="00D511AE" w:rsidRPr="003529F5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3529F5" w:rsidRDefault="00D511AE" w:rsidP="00D511AE">
      <w:pPr>
        <w:jc w:val="both"/>
        <w:rPr>
          <w:sz w:val="24"/>
          <w:szCs w:val="24"/>
          <w:u w:val="single"/>
        </w:rPr>
      </w:pPr>
      <w:r w:rsidRPr="003529F5">
        <w:rPr>
          <w:sz w:val="24"/>
          <w:szCs w:val="24"/>
          <w:u w:val="single"/>
        </w:rPr>
        <w:t>ГОЛОСОВАНИЕ:</w:t>
      </w:r>
    </w:p>
    <w:p w:rsidR="00D511AE" w:rsidRPr="003529F5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3529F5" w:rsidRDefault="003529F5" w:rsidP="00D511AE">
      <w:pPr>
        <w:ind w:right="-5" w:firstLine="709"/>
        <w:jc w:val="both"/>
        <w:rPr>
          <w:sz w:val="24"/>
          <w:szCs w:val="24"/>
        </w:rPr>
      </w:pPr>
      <w:r w:rsidRPr="003529F5">
        <w:rPr>
          <w:sz w:val="24"/>
          <w:szCs w:val="24"/>
        </w:rPr>
        <w:t>И.М. Касаткин</w:t>
      </w:r>
      <w:r w:rsidR="00D511AE" w:rsidRPr="003529F5">
        <w:rPr>
          <w:sz w:val="24"/>
          <w:szCs w:val="24"/>
        </w:rPr>
        <w:t xml:space="preserve"> – «за», </w:t>
      </w:r>
      <w:r w:rsidRPr="003529F5">
        <w:rPr>
          <w:sz w:val="24"/>
          <w:szCs w:val="24"/>
        </w:rPr>
        <w:t>Самусенко Е.М.</w:t>
      </w:r>
      <w:r w:rsidR="00D511AE" w:rsidRPr="003529F5">
        <w:rPr>
          <w:sz w:val="24"/>
          <w:szCs w:val="24"/>
        </w:rPr>
        <w:t xml:space="preserve"> – «за», </w:t>
      </w:r>
      <w:r w:rsidRPr="003529F5">
        <w:rPr>
          <w:sz w:val="24"/>
          <w:szCs w:val="24"/>
        </w:rPr>
        <w:t>Запорощенко А.А.</w:t>
      </w:r>
      <w:r w:rsidR="00D511AE" w:rsidRPr="003529F5">
        <w:rPr>
          <w:sz w:val="24"/>
          <w:szCs w:val="24"/>
        </w:rPr>
        <w:t>– «за».</w:t>
      </w:r>
    </w:p>
    <w:p w:rsidR="0021300F" w:rsidRPr="003529F5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3529F5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3529F5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3529F5">
        <w:rPr>
          <w:b/>
          <w:sz w:val="24"/>
          <w:szCs w:val="24"/>
        </w:rPr>
        <w:t>от 05.04.2013 N 44-ФЗ.</w:t>
      </w:r>
    </w:p>
    <w:p w:rsidR="00D511AE" w:rsidRPr="003529F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3529F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3529F5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3529F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3529F5">
        <w:rPr>
          <w:bCs/>
          <w:sz w:val="24"/>
          <w:szCs w:val="24"/>
        </w:rPr>
        <w:t>https://gz.lot-online.ru</w:t>
      </w:r>
    </w:p>
    <w:p w:rsidR="00D511AE" w:rsidRPr="003529F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3529F5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3529F5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3529F5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3529F5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29F5" w:rsidRPr="003529F5" w:rsidTr="00BB1F19">
        <w:trPr>
          <w:trHeight w:val="397"/>
        </w:trPr>
        <w:tc>
          <w:tcPr>
            <w:tcW w:w="5637" w:type="dxa"/>
          </w:tcPr>
          <w:p w:rsidR="003529F5" w:rsidRPr="003529F5" w:rsidRDefault="003529F5" w:rsidP="003529F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3529F5" w:rsidRPr="003529F5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3529F5" w:rsidRPr="003529F5" w:rsidTr="00BB1F19">
        <w:trPr>
          <w:trHeight w:val="397"/>
        </w:trPr>
        <w:tc>
          <w:tcPr>
            <w:tcW w:w="5637" w:type="dxa"/>
          </w:tcPr>
          <w:p w:rsidR="003529F5" w:rsidRPr="003529F5" w:rsidRDefault="003529F5" w:rsidP="003529F5">
            <w:pPr>
              <w:jc w:val="right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_________________________</w:t>
            </w:r>
          </w:p>
          <w:p w:rsidR="003529F5" w:rsidRPr="003529F5" w:rsidRDefault="003529F5" w:rsidP="003529F5">
            <w:pPr>
              <w:jc w:val="right"/>
              <w:rPr>
                <w:sz w:val="24"/>
                <w:szCs w:val="24"/>
              </w:rPr>
            </w:pPr>
          </w:p>
          <w:p w:rsidR="003529F5" w:rsidRPr="003529F5" w:rsidRDefault="003529F5" w:rsidP="003529F5">
            <w:pPr>
              <w:jc w:val="right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_________________________</w:t>
            </w:r>
          </w:p>
          <w:p w:rsidR="003529F5" w:rsidRPr="003529F5" w:rsidRDefault="003529F5" w:rsidP="003529F5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529F5" w:rsidRPr="003529F5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3529F5" w:rsidRPr="003529F5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3529F5" w:rsidRPr="003529F5" w:rsidTr="00BB1F19">
        <w:trPr>
          <w:trHeight w:val="933"/>
        </w:trPr>
        <w:tc>
          <w:tcPr>
            <w:tcW w:w="5637" w:type="dxa"/>
          </w:tcPr>
          <w:p w:rsidR="003529F5" w:rsidRPr="003529F5" w:rsidRDefault="003529F5" w:rsidP="003529F5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529F5" w:rsidRPr="003529F5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3529F5" w:rsidRPr="003529F5" w:rsidTr="00D511AE">
        <w:trPr>
          <w:trHeight w:val="397"/>
        </w:trPr>
        <w:tc>
          <w:tcPr>
            <w:tcW w:w="5637" w:type="dxa"/>
          </w:tcPr>
          <w:p w:rsidR="003529F5" w:rsidRPr="003529F5" w:rsidRDefault="003529F5" w:rsidP="003529F5">
            <w:pPr>
              <w:jc w:val="right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29F5" w:rsidRPr="003529F5" w:rsidRDefault="003529F5" w:rsidP="003529F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529F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E72" w:rsidRDefault="00224E72">
      <w:r>
        <w:separator/>
      </w:r>
    </w:p>
  </w:endnote>
  <w:endnote w:type="continuationSeparator" w:id="0">
    <w:p w:rsidR="00224E72" w:rsidRDefault="0022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224E7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E72" w:rsidRDefault="00224E72">
      <w:r>
        <w:separator/>
      </w:r>
    </w:p>
  </w:footnote>
  <w:footnote w:type="continuationSeparator" w:id="0">
    <w:p w:rsidR="00224E72" w:rsidRDefault="00224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4E72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29F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14DE2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54?backUrl=L3Byb3RvY29sL3JlcXVlc3QtcmV2aWV3L2VsZWN0cm9uaWMtYXVjdGlvbi9lZGl0LzkxNzkw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E41BC081-1143-A51D-CA86-547AA4B5839E?procedure=91790&amp;backurl=L3Byb2NlZHVyZS9wcm90b2NvbC9lZGl0P3Byb2NlZHVyZUlkPTkxNzkwJnR5cGU9RWxlY3Ryb25pY0F1Y3Rpb25SZXF1ZXN0RmluYWxQcm90b2NvbCZjbG9zZWRQYXJ0PTEmaWVmaXg9MTYyOTQ1OTgxMzg2M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41BC081-1143-A51D-CA86-547AA4B5839E?procedure=91790&amp;backurl=L3Byb2NlZHVyZS9wcm90b2NvbC9lZGl0P3Byb2NlZHVyZUlkPTkxNzkwJnR5cGU9RWxlY3Ryb25pY0F1Y3Rpb25SZXF1ZXN0RmluYWxQcm90b2NvbCZjbG9zZWRQYXJ0PTEmaWVmaXg9MTYyOTQ1OTgxMzg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C3D0-07D8-4CFC-9103-3EE386AAD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2019-05-16T07:29:00Z</cp:lastPrinted>
  <dcterms:created xsi:type="dcterms:W3CDTF">2021-08-20T11:48:00Z</dcterms:created>
  <dcterms:modified xsi:type="dcterms:W3CDTF">2021-08-20T11:48:00Z</dcterms:modified>
</cp:coreProperties>
</file>