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0145300005221000442</w:t>
      </w:r>
    </w:p>
    <w:p w14:paraId="590ACF0C" w14:textId="77777777" w:rsidR="00517A3D" w:rsidRPr="00FE2A48" w:rsidRDefault="00517A3D">
      <w:pPr>
        <w:ind w:firstLine="567"/>
        <w:jc w:val="center"/>
        <w:rPr>
          <w:sz w:val="22"/>
          <w:szCs w:val="22"/>
        </w:rPr>
      </w:pPr>
    </w:p>
    <w:p w14:paraId="0EB5F7C6" w14:textId="42B4B93D" w:rsidR="00517A3D" w:rsidRDefault="00494BDF">
      <w:pPr>
        <w:ind w:firstLine="567"/>
        <w:jc w:val="right"/>
        <w:rPr>
          <w:sz w:val="22"/>
          <w:szCs w:val="22"/>
        </w:rPr>
      </w:pPr>
      <w:r w:rsidRPr="00FE2A48">
        <w:rPr>
          <w:rFonts w:eastAsia="Times New Roman"/>
          <w:sz w:val="22"/>
          <w:szCs w:val="22"/>
        </w:rPr>
        <w:t>08.11.</w:t>
      </w:r>
      <w:r w:rsidR="001A38D9">
        <w:rPr>
          <w:rFonts w:eastAsia="Times New Roman"/>
          <w:sz w:val="22"/>
          <w:szCs w:val="22"/>
        </w:rPr>
        <w:t>20</w:t>
      </w:r>
      <w:r w:rsidRPr="00FE2A48">
        <w:rPr>
          <w:rFonts w:eastAsia="Times New Roman"/>
          <w:sz w:val="22"/>
          <w:szCs w:val="22"/>
        </w:rPr>
        <w:t>21</w:t>
      </w:r>
    </w:p>
    <w:p w14:paraId="2A3336F9" w14:textId="77777777" w:rsidR="001A38D9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обл, </w:t>
      </w:r>
    </w:p>
    <w:p w14:paraId="75EF166E" w14:textId="09D0B1D2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Всеволожский р-н, Всеволожск г, Ш КОЛТУШСКОЕ, 138</w:t>
      </w:r>
    </w:p>
    <w:p w14:paraId="703C804E" w14:textId="77777777" w:rsidR="00517A3D" w:rsidRPr="00FE2A48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C132466" w14:textId="77777777" w:rsidR="00517A3D" w:rsidRDefault="00517A3D">
      <w:pPr>
        <w:overflowPunct/>
        <w:jc w:val="both"/>
        <w:rPr>
          <w:rFonts w:eastAsia="Times New Roman"/>
        </w:rPr>
      </w:pPr>
    </w:p>
    <w:p w14:paraId="656844D4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E2A4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6C2568CE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E2A4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7232A756" w14:textId="77777777" w:rsidR="00517A3D" w:rsidRPr="001A38D9" w:rsidRDefault="00517A3D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1A38D9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1A38D9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1A38D9">
              <w:rPr>
                <w:rFonts w:eastAsia="Times New Roman"/>
                <w:sz w:val="22"/>
                <w:szCs w:val="22"/>
              </w:rPr>
              <w:t>МУНИЦИПАЛЬНОЕ БЮДЖЕТНОЕ УЧРЕЖДЕНИЕ "ВСЕВОЛОЖСКАЯ СПОРТИВНАЯ ШКОЛА ОЛИМПИЙСКОГО РЕЗЕРВА" МУНИЦИПАЛЬНОГО ОБРАЗОВАНИЯ "ВСЕВОЛОЖСКИЙ МУНИЦИПАЛЬНЫЙ РАЙОН" ЛЕНИНГРАДСКОЙ ОБЛАСТИ</w:t>
            </w:r>
          </w:p>
          <w:p w14:paraId="707E9D3B" w14:textId="34EAD44C" w:rsidR="00517A3D" w:rsidRDefault="00494BDF" w:rsidP="001A38D9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 xml:space="preserve">Российская Федерация, 188641, Ленинградская обл, Всеволожский р-н, Всеволожск г, </w:t>
            </w:r>
            <w:r w:rsidR="001A38D9">
              <w:rPr>
                <w:rFonts w:eastAsia="Times New Roman"/>
                <w:sz w:val="22"/>
                <w:szCs w:val="22"/>
              </w:rPr>
              <w:t xml:space="preserve">ул. </w:t>
            </w:r>
            <w:proofErr w:type="spellStart"/>
            <w:proofErr w:type="gramStart"/>
            <w:r w:rsidR="001A38D9">
              <w:rPr>
                <w:rFonts w:eastAsia="Times New Roman"/>
                <w:sz w:val="22"/>
                <w:szCs w:val="22"/>
              </w:rPr>
              <w:t>Приютинская</w:t>
            </w:r>
            <w:proofErr w:type="spellEnd"/>
            <w:r w:rsidR="001A38D9">
              <w:rPr>
                <w:rFonts w:eastAsia="Times New Roman"/>
                <w:sz w:val="22"/>
                <w:szCs w:val="22"/>
              </w:rPr>
              <w:t>,  дом</w:t>
            </w:r>
            <w:proofErr w:type="gramEnd"/>
            <w:r w:rsidR="001A38D9">
              <w:rPr>
                <w:rFonts w:eastAsia="Times New Roman"/>
                <w:sz w:val="22"/>
                <w:szCs w:val="22"/>
              </w:rPr>
              <w:t xml:space="preserve"> </w:t>
            </w:r>
            <w:r w:rsidRPr="00FE2A48">
              <w:rPr>
                <w:rFonts w:eastAsia="Times New Roman"/>
                <w:sz w:val="22"/>
                <w:szCs w:val="22"/>
              </w:rPr>
              <w:t xml:space="preserve"> 13</w:t>
            </w:r>
          </w:p>
        </w:tc>
      </w:tr>
    </w:tbl>
    <w:p w14:paraId="1F39CB95" w14:textId="77777777" w:rsidR="00517A3D" w:rsidRPr="00FE2A48" w:rsidRDefault="00517A3D">
      <w:pPr>
        <w:rPr>
          <w:sz w:val="22"/>
          <w:szCs w:val="22"/>
        </w:rPr>
      </w:pPr>
    </w:p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Поставка спортивного инвентаря и оборудования для МБУ «ВСШОР»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213470303097647030100100150010000244</w:t>
      </w:r>
    </w:p>
    <w:p w14:paraId="7A29F4B8" w14:textId="77777777" w:rsidR="00517A3D" w:rsidRDefault="00494BDF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517A3D" w14:paraId="6B1AC27D" w14:textId="77777777">
        <w:tc>
          <w:tcPr>
            <w:tcW w:w="7729" w:type="dxa"/>
            <w:shd w:val="clear" w:color="auto" w:fill="auto"/>
          </w:tcPr>
          <w:p w14:paraId="369E1F12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517A3D" w14:paraId="45386CF7" w14:textId="77777777">
        <w:tc>
          <w:tcPr>
            <w:tcW w:w="7729" w:type="dxa"/>
            <w:shd w:val="clear" w:color="auto" w:fill="auto"/>
          </w:tcPr>
          <w:p w14:paraId="5CD07C2B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517A3D" w14:paraId="779E0D24" w14:textId="77777777">
        <w:tc>
          <w:tcPr>
            <w:tcW w:w="7729" w:type="dxa"/>
            <w:shd w:val="clear" w:color="auto" w:fill="auto"/>
          </w:tcPr>
          <w:p w14:paraId="20B9166D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517A3D" w14:paraId="7695A302" w14:textId="77777777">
        <w:tc>
          <w:tcPr>
            <w:tcW w:w="7729" w:type="dxa"/>
            <w:shd w:val="clear" w:color="auto" w:fill="auto"/>
          </w:tcPr>
          <w:p w14:paraId="056B0B1A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77C6A412" w14:textId="77777777" w:rsidR="00517A3D" w:rsidRDefault="00517A3D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Default="00494BDF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517A3D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EA-123584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1A38D9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1A38D9">
              <w:rPr>
                <w:rFonts w:eastAsia="Times New Roman"/>
                <w:sz w:val="22"/>
                <w:szCs w:val="22"/>
              </w:rPr>
              <w:t>ОБЩЕСТВО С ОГРАНИЧЕННОЙ ОТВЕТСТВЕННОСТЬЮ "ОГАНСПОРТ"</w:t>
            </w:r>
          </w:p>
          <w:p w14:paraId="2830BD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7727802666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33E114" w14:textId="77777777" w:rsidR="001A38D9" w:rsidRDefault="001A38D9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314E7A88" w14:textId="77777777" w:rsidR="001A38D9" w:rsidRDefault="001A38D9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0DA7A6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89695F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402EDD5" w14:textId="5FC7D499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3CB8F2E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9B774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83B492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EA-123584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71B0F6" w14:textId="77777777" w:rsidR="00517A3D" w:rsidRPr="001A38D9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1A38D9">
              <w:rPr>
                <w:rFonts w:eastAsia="Times New Roman"/>
                <w:sz w:val="22"/>
                <w:szCs w:val="22"/>
              </w:rPr>
              <w:t>ОБЩЕСТВО С ОГРАНИЧЕННОЙ ОТВЕТСТВЕННОСТЬЮ "ОГАНСПОРТ"</w:t>
            </w:r>
          </w:p>
          <w:p w14:paraId="659EA0C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7727802666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18A390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EBB63E3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5F3F63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B38CA63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0443E2C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4C92C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A832A9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EA-123584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AC7116" w14:textId="77777777" w:rsidR="00517A3D" w:rsidRPr="001A38D9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1A38D9">
              <w:rPr>
                <w:rFonts w:eastAsia="Times New Roman"/>
                <w:sz w:val="22"/>
                <w:szCs w:val="22"/>
              </w:rPr>
              <w:t>ОБЩЕСТВО С ОГРАНИЧЕННОЙ ОТВЕТСТВЕННОСТЬЮ "ОГАНСПОРТ"</w:t>
            </w:r>
          </w:p>
          <w:p w14:paraId="6F7B1DD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7727802666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350B4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AFDE5E0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968A8B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F1DC60F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25181E91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609289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E2773A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EA-123584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5049D4C" w14:textId="77777777" w:rsidR="00517A3D" w:rsidRPr="001A38D9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1A38D9">
              <w:rPr>
                <w:rFonts w:eastAsia="Times New Roman"/>
                <w:sz w:val="22"/>
                <w:szCs w:val="22"/>
              </w:rPr>
              <w:t>ОБЩЕСТВО С ОГРАНИЧЕННОЙ ОТВЕТСТВЕННОСТЬЮ "ОГАНСПОРТ"</w:t>
            </w:r>
          </w:p>
          <w:p w14:paraId="5D13536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7727802666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73DC1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CCECB8C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463A35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D7ED0AC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454038BC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59707A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73CBCF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EA-123747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29C52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ГЛАЗЫРИН НИКИТА ДМИТРИЕВИЧ</w:t>
            </w:r>
          </w:p>
          <w:p w14:paraId="7D7DC50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183511817592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1471F50" w14:textId="77777777" w:rsidR="001A38D9" w:rsidRDefault="001A38D9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088F782" w14:textId="77777777" w:rsidR="001A38D9" w:rsidRDefault="001A38D9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5CFBB50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F5C4BD2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2D58A4F" w14:textId="2ABF8B13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527DC6D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053B9F41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CD56C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F87831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EA-123747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BC41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ГЛАЗЫРИН НИКИТА ДМИТРИЕВИЧ</w:t>
            </w:r>
          </w:p>
          <w:p w14:paraId="3A5DB66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183511817592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82BCC1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3423294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D9B1A8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25580D0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1E472FF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594579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CB0A0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EA-123747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4C649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ГЛАЗЫРИН НИКИТА ДМИТРИЕВИЧ</w:t>
            </w:r>
          </w:p>
          <w:p w14:paraId="4FBAE71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183511817592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40441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C80B497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09CF25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0094274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245D34C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08C5B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79562D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EA-123747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FDCF7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ГЛАЗЫРИН НИКИТА ДМИТРИЕВИЧ</w:t>
            </w:r>
          </w:p>
          <w:p w14:paraId="6C0E272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183511817592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020D1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7BC1AAB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657F5B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779BD3A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7F839B26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BFC1C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5794A8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EA-123607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2C0996" w14:textId="77777777" w:rsidR="00517A3D" w:rsidRPr="001A38D9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1A38D9">
              <w:rPr>
                <w:rFonts w:eastAsia="Times New Roman"/>
                <w:sz w:val="22"/>
                <w:szCs w:val="22"/>
              </w:rPr>
              <w:t>ОБЩЕСТВО С ОГРАНИЧЕННОЙ ОТВЕТСТВЕННОСТЬЮ "СЕВЕРО-ЗАПАДНАЯ ПРОМЫШЛЕННО-ФИНАНСОВАЯ КОМПАНИЯ"</w:t>
            </w:r>
          </w:p>
          <w:p w14:paraId="6978875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7811644190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B29282" w14:textId="77777777" w:rsidR="001A38D9" w:rsidRDefault="001A38D9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68AB47E9" w14:textId="77777777" w:rsidR="001A38D9" w:rsidRDefault="001A38D9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0DF2A8D0" w14:textId="77777777" w:rsidR="001A38D9" w:rsidRDefault="001A38D9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4FED429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C206BDA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2D67198" w14:textId="518C1FF3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7D0C788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5EB18F27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E3EC79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F3DEE9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EA-123607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BB5B59" w14:textId="77777777" w:rsidR="00517A3D" w:rsidRPr="001A38D9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1A38D9">
              <w:rPr>
                <w:rFonts w:eastAsia="Times New Roman"/>
                <w:sz w:val="22"/>
                <w:szCs w:val="22"/>
              </w:rPr>
              <w:t>ОБЩЕСТВО С ОГРАНИЧЕННОЙ ОТВЕТСТВЕННОСТЬЮ "СЕВЕРО-ЗАПАДНАЯ ПРОМЫШЛЕННО-ФИНАНСОВАЯ КОМПАНИЯ"</w:t>
            </w:r>
          </w:p>
          <w:p w14:paraId="1CAC42D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7811644190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8D265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D03E71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9C4316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6A7CEB4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7D58091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CCDBB1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90093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EA-123607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BF9B31" w14:textId="77777777" w:rsidR="00517A3D" w:rsidRPr="001A38D9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1A38D9">
              <w:rPr>
                <w:rFonts w:eastAsia="Times New Roman"/>
                <w:sz w:val="22"/>
                <w:szCs w:val="22"/>
              </w:rPr>
              <w:t>ОБЩЕСТВО С ОГРАНИЧЕННОЙ ОТВЕТСТВЕННОСТЬЮ "СЕВЕРО-ЗАПАДНАЯ ПРОМЫШЛЕННО-ФИНАНСОВАЯ КОМПАНИЯ"</w:t>
            </w:r>
          </w:p>
          <w:p w14:paraId="34B1707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7811644190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34013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41E494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8ED330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ECA98E3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2C3C4F03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6296C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3ED983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EA-123607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02B372D" w14:textId="77777777" w:rsidR="00517A3D" w:rsidRPr="001A38D9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1A38D9">
              <w:rPr>
                <w:rFonts w:eastAsia="Times New Roman"/>
                <w:sz w:val="22"/>
                <w:szCs w:val="22"/>
              </w:rPr>
              <w:t>ОБЩЕСТВО С ОГРАНИЧЕННОЙ ОТВЕТСТВЕННОСТЬЮ "СЕВЕРО-ЗАПАДНАЯ ПРОМЫШЛЕННО-ФИНАНСОВАЯ КОМПАНИЯ"</w:t>
            </w:r>
          </w:p>
          <w:p w14:paraId="74F0A93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7811644190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F98841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910296B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C11B72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EAC1F5E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44E211D0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AFF54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61F18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EA-123801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D7A784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АРАЙН НАТАЛЬЯ ФЕДОРОВНА</w:t>
            </w:r>
          </w:p>
          <w:p w14:paraId="3E64AE7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581301980053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B19046" w14:textId="77777777" w:rsidR="001A38D9" w:rsidRDefault="001A38D9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37858B9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bookmarkStart w:id="0" w:name="_GoBack"/>
            <w:bookmarkEnd w:id="0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9498FA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617D08E" w14:textId="3142EE02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AA8B2D9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07371F19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D2306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96CE9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EA-123801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7FFFB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АРАЙН НАТАЛЬЯ ФЕДОРОВНА</w:t>
            </w:r>
          </w:p>
          <w:p w14:paraId="02813A2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581301980053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A02ED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63133E3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8A0772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F07543A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75BBB12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B0B67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547F1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EA-123801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9BA3D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АРАЙН НАТАЛЬЯ ФЕДОРОВНА</w:t>
            </w:r>
          </w:p>
          <w:p w14:paraId="6FE941D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581301980053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28F29D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9463158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4DFD4F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9F8B81B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62B3C84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875093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2AEE8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EA-123801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0E2DD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АРАЙН НАТАЛЬЯ ФЕДОРОВНА</w:t>
            </w:r>
          </w:p>
          <w:p w14:paraId="7B01D87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581301980053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DB1A8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094EB08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C096AC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051F1BE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1E64E262" w14:textId="77777777" w:rsidR="00517A3D" w:rsidRDefault="00517A3D">
      <w:pPr>
        <w:rPr>
          <w:sz w:val="22"/>
          <w:szCs w:val="22"/>
        </w:rPr>
      </w:pPr>
    </w:p>
    <w:p w14:paraId="1DF05D5D" w14:textId="77777777" w:rsidR="00517A3D" w:rsidRDefault="00517A3D">
      <w:pPr>
        <w:rPr>
          <w:rFonts w:eastAsia="Times New Roman"/>
          <w:sz w:val="22"/>
          <w:szCs w:val="22"/>
        </w:rPr>
      </w:pPr>
    </w:p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4401595D" w14:textId="77777777" w:rsidR="00517A3D" w:rsidRDefault="00517A3D"/>
    <w:p w14:paraId="35C4F0F7" w14:textId="77777777" w:rsidR="00517A3D" w:rsidRDefault="00494BDF"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65318B05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26167BB3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7943D38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CFD7A38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34666E6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Федорцов Р. В.</w:t>
            </w:r>
          </w:p>
          <w:p w14:paraId="7EE65400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39440531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38AF24F2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3229217F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EF6C6D9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C375823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Чернышова Е. О.</w:t>
            </w:r>
          </w:p>
          <w:p w14:paraId="423D005F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38E9BCF0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18809F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5AF3D293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6E23CED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40482824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2B38B0F7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7DD99AB8" w14:textId="77777777" w:rsidR="00337882" w:rsidRDefault="00337882"/>
    <w:sectPr w:rsidR="00337882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68F323F6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1A38D9">
      <w:rPr>
        <w:sz w:val="22"/>
        <w:szCs w:val="22"/>
      </w:rPr>
      <w:t>355/21у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1A38D9"/>
    <w:rsid w:val="00331C95"/>
    <w:rsid w:val="00337882"/>
    <w:rsid w:val="00494BDF"/>
    <w:rsid w:val="00517A3D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1A38D9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1A38D9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3</cp:revision>
  <dcterms:created xsi:type="dcterms:W3CDTF">2021-11-08T11:06:00Z</dcterms:created>
  <dcterms:modified xsi:type="dcterms:W3CDTF">2021-11-08T11:12:00Z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