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2729F1" w:rsidRPr="004F29EC" w:rsidRDefault="00BA63C0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</w:t>
      </w:r>
      <w:r w:rsidR="002729F1" w:rsidRPr="004F29EC">
        <w:rPr>
          <w:bCs/>
          <w:sz w:val="16"/>
          <w:szCs w:val="16"/>
        </w:rPr>
        <w:t>ачальник Управления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4F29EC">
        <w:rPr>
          <w:sz w:val="16"/>
          <w:szCs w:val="16"/>
        </w:rPr>
        <w:t xml:space="preserve">                              </w:t>
      </w:r>
      <w:r w:rsidRPr="004F29EC">
        <w:rPr>
          <w:bCs/>
          <w:sz w:val="16"/>
          <w:szCs w:val="16"/>
        </w:rPr>
        <w:t xml:space="preserve">в </w:t>
      </w:r>
      <w:r w:rsidRPr="004F29EC">
        <w:rPr>
          <w:sz w:val="16"/>
          <w:szCs w:val="16"/>
        </w:rPr>
        <w:t>Р</w:t>
      </w:r>
      <w:r w:rsidRPr="004F29EC">
        <w:rPr>
          <w:bCs/>
          <w:sz w:val="16"/>
          <w:szCs w:val="16"/>
        </w:rPr>
        <w:t>еспублике Калмыкия</w:t>
      </w:r>
    </w:p>
    <w:p w:rsidR="002729F1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0E1A8F" w:rsidRPr="004F29EC" w:rsidRDefault="000E1A8F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4F29EC" w:rsidRDefault="002729F1" w:rsidP="004F29EC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>_______________  Д.</w:t>
      </w:r>
      <w:r w:rsidR="00BA63C0" w:rsidRPr="004F29EC">
        <w:rPr>
          <w:bCs/>
          <w:sz w:val="16"/>
          <w:szCs w:val="16"/>
        </w:rPr>
        <w:t xml:space="preserve">О. </w:t>
      </w:r>
      <w:proofErr w:type="spellStart"/>
      <w:r w:rsidR="00BA63C0" w:rsidRPr="004F29EC">
        <w:rPr>
          <w:bCs/>
          <w:sz w:val="16"/>
          <w:szCs w:val="16"/>
        </w:rPr>
        <w:t>Самтынов</w:t>
      </w:r>
      <w:proofErr w:type="spellEnd"/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F27D6E" w:rsidRPr="004F29EC">
        <w:rPr>
          <w:bCs/>
          <w:sz w:val="16"/>
          <w:szCs w:val="16"/>
        </w:rPr>
        <w:t>0</w:t>
      </w:r>
      <w:r w:rsidR="00FC55D6">
        <w:rPr>
          <w:bCs/>
          <w:sz w:val="16"/>
          <w:szCs w:val="16"/>
        </w:rPr>
        <w:t>9</w:t>
      </w:r>
      <w:r w:rsidRPr="004F29EC">
        <w:rPr>
          <w:bCs/>
          <w:sz w:val="16"/>
          <w:szCs w:val="16"/>
        </w:rPr>
        <w:t xml:space="preserve">» </w:t>
      </w:r>
      <w:r w:rsidR="00F27D6E" w:rsidRPr="004F29EC">
        <w:rPr>
          <w:bCs/>
          <w:sz w:val="16"/>
          <w:szCs w:val="16"/>
        </w:rPr>
        <w:t>декабря</w:t>
      </w:r>
      <w:r w:rsidRPr="004F29EC">
        <w:rPr>
          <w:bCs/>
          <w:sz w:val="16"/>
          <w:szCs w:val="16"/>
        </w:rPr>
        <w:t xml:space="preserve"> 2021 г.</w:t>
      </w:r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8C2012" w:rsidRDefault="008C2012" w:rsidP="004F29EC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1B4B54" w:rsidRPr="004F29EC" w:rsidRDefault="001B4B54" w:rsidP="000E1A8F">
      <w:pPr>
        <w:pStyle w:val="a4"/>
        <w:ind w:left="2124" w:firstLine="708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FC55D6">
        <w:rPr>
          <w:sz w:val="16"/>
          <w:szCs w:val="16"/>
        </w:rPr>
        <w:t>0105100000721000136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29EC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FC55D6" w:rsidRPr="00D27EA3" w:rsidTr="00FC55D6">
        <w:tc>
          <w:tcPr>
            <w:tcW w:w="3686" w:type="dxa"/>
            <w:vAlign w:val="center"/>
          </w:tcPr>
          <w:p w:rsidR="00FC55D6" w:rsidRPr="00D27EA3" w:rsidRDefault="00FC55D6" w:rsidP="00FC55D6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Наименование </w:t>
            </w:r>
          </w:p>
          <w:p w:rsidR="00FC55D6" w:rsidRPr="00D27EA3" w:rsidRDefault="00FC55D6" w:rsidP="00FC55D6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FC55D6" w:rsidRPr="00D27EA3" w:rsidRDefault="00FC55D6" w:rsidP="00FC55D6">
            <w:pPr>
              <w:jc w:val="both"/>
              <w:rPr>
                <w:sz w:val="16"/>
                <w:szCs w:val="16"/>
              </w:rPr>
            </w:pPr>
            <w:r w:rsidRPr="00E72E7B">
              <w:rPr>
                <w:sz w:val="16"/>
                <w:szCs w:val="16"/>
              </w:rPr>
              <w:t xml:space="preserve">Поставка </w:t>
            </w:r>
            <w:r>
              <w:rPr>
                <w:sz w:val="16"/>
                <w:szCs w:val="16"/>
              </w:rPr>
              <w:t xml:space="preserve"> антисептического средства для нужд Управления Судебного департамента в Республике Калмыкия</w:t>
            </w:r>
          </w:p>
        </w:tc>
      </w:tr>
      <w:tr w:rsidR="00FC55D6" w:rsidRPr="00D27EA3" w:rsidTr="00FC55D6">
        <w:tc>
          <w:tcPr>
            <w:tcW w:w="3686" w:type="dxa"/>
            <w:vAlign w:val="center"/>
          </w:tcPr>
          <w:p w:rsidR="00FC55D6" w:rsidRPr="00D27EA3" w:rsidRDefault="00FC55D6" w:rsidP="00FC55D6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FC55D6" w:rsidRPr="002A66BD" w:rsidRDefault="00FC55D6" w:rsidP="00FC55D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0105100000721000136</w:t>
            </w:r>
          </w:p>
        </w:tc>
      </w:tr>
      <w:tr w:rsidR="00FC55D6" w:rsidRPr="00D27EA3" w:rsidTr="00FC55D6">
        <w:trPr>
          <w:trHeight w:val="175"/>
        </w:trPr>
        <w:tc>
          <w:tcPr>
            <w:tcW w:w="3686" w:type="dxa"/>
          </w:tcPr>
          <w:p w:rsidR="00FC55D6" w:rsidRPr="00D27EA3" w:rsidRDefault="00FC55D6" w:rsidP="00FC55D6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FC55D6" w:rsidRPr="00C600A2" w:rsidRDefault="00FC55D6" w:rsidP="00FC55D6">
            <w:pPr>
              <w:jc w:val="both"/>
              <w:rPr>
                <w:sz w:val="16"/>
                <w:szCs w:val="16"/>
              </w:rPr>
            </w:pPr>
            <w:r w:rsidRPr="000B19C6">
              <w:rPr>
                <w:sz w:val="16"/>
                <w:szCs w:val="16"/>
              </w:rPr>
              <w:t>37 410 (Тридцать семь тысяч четыреста десять) рублей 00 копеек</w:t>
            </w:r>
          </w:p>
        </w:tc>
      </w:tr>
      <w:tr w:rsidR="00FC55D6" w:rsidRPr="00D27EA3" w:rsidTr="00FC55D6">
        <w:tc>
          <w:tcPr>
            <w:tcW w:w="3686" w:type="dxa"/>
            <w:vAlign w:val="center"/>
          </w:tcPr>
          <w:p w:rsidR="00FC55D6" w:rsidRPr="00D27EA3" w:rsidRDefault="00FC55D6" w:rsidP="00FC55D6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Идентификационный</w:t>
            </w:r>
            <w:r>
              <w:rPr>
                <w:sz w:val="16"/>
                <w:szCs w:val="16"/>
              </w:rPr>
              <w:t xml:space="preserve"> </w:t>
            </w:r>
            <w:r w:rsidRPr="00D27EA3">
              <w:rPr>
                <w:sz w:val="16"/>
                <w:szCs w:val="16"/>
              </w:rPr>
              <w:t>код закупки</w:t>
            </w:r>
          </w:p>
        </w:tc>
        <w:tc>
          <w:tcPr>
            <w:tcW w:w="6379" w:type="dxa"/>
          </w:tcPr>
          <w:p w:rsidR="00FC55D6" w:rsidRPr="00D27EA3" w:rsidRDefault="00FC55D6" w:rsidP="00FC55D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211081410660908160100101920012020244</w:t>
            </w:r>
          </w:p>
        </w:tc>
      </w:tr>
      <w:tr w:rsidR="00FC55D6" w:rsidRPr="00D27EA3" w:rsidTr="00FC55D6">
        <w:tc>
          <w:tcPr>
            <w:tcW w:w="3686" w:type="dxa"/>
            <w:vAlign w:val="center"/>
          </w:tcPr>
          <w:p w:rsidR="00FC55D6" w:rsidRPr="00D27EA3" w:rsidRDefault="00FC55D6" w:rsidP="00FC55D6">
            <w:pPr>
              <w:rPr>
                <w:rStyle w:val="label"/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FC55D6" w:rsidRPr="00D27EA3" w:rsidRDefault="00FC55D6" w:rsidP="00FC55D6">
            <w:pPr>
              <w:jc w:val="both"/>
              <w:rPr>
                <w:sz w:val="16"/>
                <w:szCs w:val="16"/>
              </w:rPr>
            </w:pPr>
            <w:r w:rsidRPr="004E0B03">
              <w:rPr>
                <w:sz w:val="16"/>
                <w:szCs w:val="16"/>
              </w:rPr>
              <w:t>https://gz.lot-online.ru</w:t>
            </w:r>
          </w:p>
        </w:tc>
      </w:tr>
      <w:tr w:rsidR="00FC55D6" w:rsidRPr="00D27EA3" w:rsidTr="00FC55D6">
        <w:trPr>
          <w:trHeight w:val="381"/>
        </w:trPr>
        <w:tc>
          <w:tcPr>
            <w:tcW w:w="3686" w:type="dxa"/>
            <w:vAlign w:val="center"/>
          </w:tcPr>
          <w:p w:rsidR="00FC55D6" w:rsidRPr="00D27EA3" w:rsidRDefault="00FC55D6" w:rsidP="00FC55D6">
            <w:pPr>
              <w:rPr>
                <w:sz w:val="16"/>
                <w:szCs w:val="16"/>
                <w:lang w:val="en-US"/>
              </w:rPr>
            </w:pPr>
            <w:r w:rsidRPr="00D27EA3">
              <w:rPr>
                <w:sz w:val="16"/>
                <w:szCs w:val="16"/>
              </w:rPr>
              <w:t>Дата заседания</w:t>
            </w:r>
          </w:p>
        </w:tc>
        <w:tc>
          <w:tcPr>
            <w:tcW w:w="6379" w:type="dxa"/>
            <w:vAlign w:val="center"/>
          </w:tcPr>
          <w:p w:rsidR="00FC55D6" w:rsidRPr="00D27EA3" w:rsidRDefault="00FC55D6" w:rsidP="00FC55D6">
            <w:pPr>
              <w:jc w:val="both"/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09</w:t>
            </w:r>
            <w:r w:rsidRPr="00FC33AC">
              <w:rPr>
                <w:sz w:val="16"/>
                <w:szCs w:val="16"/>
              </w:rPr>
              <w:t xml:space="preserve">» </w:t>
            </w:r>
            <w:r>
              <w:rPr>
                <w:sz w:val="16"/>
                <w:szCs w:val="16"/>
              </w:rPr>
              <w:t>декабря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FC55D6" w:rsidRPr="00D27EA3" w:rsidTr="00FC55D6">
        <w:trPr>
          <w:trHeight w:val="427"/>
        </w:trPr>
        <w:tc>
          <w:tcPr>
            <w:tcW w:w="3686" w:type="dxa"/>
            <w:vAlign w:val="center"/>
          </w:tcPr>
          <w:p w:rsidR="00FC55D6" w:rsidRPr="00D27EA3" w:rsidRDefault="00FC55D6" w:rsidP="00FC55D6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FC55D6" w:rsidRPr="00D27EA3" w:rsidRDefault="00FC55D6" w:rsidP="00FC55D6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FC55D6" w:rsidRPr="00D27EA3" w:rsidRDefault="00FC55D6" w:rsidP="00FC55D6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4F29EC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C51A8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FC55D6">
        <w:rPr>
          <w:sz w:val="16"/>
          <w:szCs w:val="16"/>
        </w:rPr>
        <w:t>0105100000721000136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FC55D6" w:rsidRPr="00D27EA3">
        <w:rPr>
          <w:sz w:val="16"/>
          <w:szCs w:val="16"/>
        </w:rPr>
        <w:t xml:space="preserve">По окончании срока подачи заявок до </w:t>
      </w:r>
      <w:r w:rsidR="00FC55D6">
        <w:rPr>
          <w:sz w:val="16"/>
          <w:szCs w:val="16"/>
        </w:rPr>
        <w:t>08</w:t>
      </w:r>
      <w:r w:rsidR="00FC55D6" w:rsidRPr="00F20A1A">
        <w:rPr>
          <w:sz w:val="16"/>
          <w:szCs w:val="16"/>
        </w:rPr>
        <w:t xml:space="preserve">:00 (время московское) </w:t>
      </w:r>
      <w:r w:rsidR="00FC55D6">
        <w:rPr>
          <w:sz w:val="16"/>
          <w:szCs w:val="16"/>
        </w:rPr>
        <w:t>6 декабря</w:t>
      </w:r>
      <w:r w:rsidR="00FC55D6" w:rsidRPr="00F53110">
        <w:rPr>
          <w:sz w:val="16"/>
          <w:szCs w:val="16"/>
        </w:rPr>
        <w:t xml:space="preserve"> 2021 года подано </w:t>
      </w:r>
      <w:r w:rsidR="00FC55D6">
        <w:rPr>
          <w:sz w:val="16"/>
          <w:szCs w:val="16"/>
        </w:rPr>
        <w:t xml:space="preserve">5 </w:t>
      </w:r>
      <w:r w:rsidR="00FC55D6" w:rsidRPr="00F53110">
        <w:rPr>
          <w:sz w:val="16"/>
          <w:szCs w:val="16"/>
        </w:rPr>
        <w:t>(</w:t>
      </w:r>
      <w:r w:rsidR="00FC55D6">
        <w:rPr>
          <w:sz w:val="16"/>
          <w:szCs w:val="16"/>
        </w:rPr>
        <w:t>Пять</w:t>
      </w:r>
      <w:r w:rsidR="00FC55D6" w:rsidRPr="00F53110">
        <w:rPr>
          <w:sz w:val="16"/>
          <w:szCs w:val="16"/>
        </w:rPr>
        <w:t>) заяв</w:t>
      </w:r>
      <w:r w:rsidR="00FC55D6">
        <w:rPr>
          <w:sz w:val="16"/>
          <w:szCs w:val="16"/>
        </w:rPr>
        <w:t xml:space="preserve">ок </w:t>
      </w:r>
      <w:r w:rsidR="00FC55D6" w:rsidRPr="00D27EA3">
        <w:rPr>
          <w:sz w:val="16"/>
          <w:szCs w:val="16"/>
        </w:rPr>
        <w:t xml:space="preserve">от участников закупки с идентификационными номерами </w:t>
      </w:r>
      <w:r w:rsidR="00FC55D6">
        <w:rPr>
          <w:sz w:val="16"/>
          <w:szCs w:val="16"/>
        </w:rPr>
        <w:t>«</w:t>
      </w:r>
      <w:r w:rsidR="00FC55D6" w:rsidRPr="000B19C6">
        <w:rPr>
          <w:sz w:val="16"/>
          <w:szCs w:val="16"/>
        </w:rPr>
        <w:t>EA-132804</w:t>
      </w:r>
      <w:r w:rsidR="00FC55D6">
        <w:rPr>
          <w:sz w:val="16"/>
          <w:szCs w:val="16"/>
        </w:rPr>
        <w:t>», «</w:t>
      </w:r>
      <w:r w:rsidR="00FC55D6" w:rsidRPr="000B19C6">
        <w:rPr>
          <w:sz w:val="16"/>
          <w:szCs w:val="16"/>
        </w:rPr>
        <w:t>EA-133696</w:t>
      </w:r>
      <w:r w:rsidR="00FC55D6">
        <w:rPr>
          <w:sz w:val="16"/>
          <w:szCs w:val="16"/>
        </w:rPr>
        <w:t>», «</w:t>
      </w:r>
      <w:r w:rsidR="00FC55D6" w:rsidRPr="000B19C6">
        <w:rPr>
          <w:sz w:val="16"/>
          <w:szCs w:val="16"/>
        </w:rPr>
        <w:t>EA-133824</w:t>
      </w:r>
      <w:r w:rsidR="00FC55D6">
        <w:rPr>
          <w:sz w:val="16"/>
          <w:szCs w:val="16"/>
        </w:rPr>
        <w:t>», «</w:t>
      </w:r>
      <w:r w:rsidR="00FC55D6" w:rsidRPr="000B19C6">
        <w:rPr>
          <w:sz w:val="16"/>
          <w:szCs w:val="16"/>
        </w:rPr>
        <w:t>EA-134297</w:t>
      </w:r>
      <w:r w:rsidR="00FC55D6">
        <w:rPr>
          <w:sz w:val="16"/>
          <w:szCs w:val="16"/>
        </w:rPr>
        <w:t>», «</w:t>
      </w:r>
      <w:r w:rsidR="00FC55D6" w:rsidRPr="000B19C6">
        <w:rPr>
          <w:sz w:val="16"/>
          <w:szCs w:val="16"/>
        </w:rPr>
        <w:t>EA-134423</w:t>
      </w:r>
      <w:r w:rsidR="00FC55D6">
        <w:rPr>
          <w:sz w:val="16"/>
          <w:szCs w:val="16"/>
        </w:rPr>
        <w:t>»</w:t>
      </w:r>
      <w:r w:rsidR="00531473" w:rsidRPr="004F29EC">
        <w:rPr>
          <w:sz w:val="16"/>
          <w:szCs w:val="16"/>
        </w:rPr>
        <w:t>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F27D6E" w:rsidRPr="004F29EC">
        <w:rPr>
          <w:sz w:val="16"/>
          <w:szCs w:val="16"/>
        </w:rPr>
        <w:t>0</w:t>
      </w:r>
      <w:r w:rsidR="00FC55D6">
        <w:rPr>
          <w:sz w:val="16"/>
          <w:szCs w:val="16"/>
        </w:rPr>
        <w:t>7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FC55D6">
        <w:rPr>
          <w:sz w:val="16"/>
          <w:szCs w:val="16"/>
        </w:rPr>
        <w:t>0105100000721000136</w:t>
      </w:r>
      <w:r w:rsidRPr="004F29EC">
        <w:rPr>
          <w:sz w:val="16"/>
          <w:szCs w:val="16"/>
        </w:rPr>
        <w:t>-1) приняты следующие решения:</w:t>
      </w:r>
    </w:p>
    <w:p w:rsidR="00EE49DE" w:rsidRPr="004F29EC" w:rsidRDefault="00F27D6E" w:rsidP="004F29EC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</w:t>
      </w:r>
      <w:r w:rsidR="00FC55D6">
        <w:rPr>
          <w:bCs/>
          <w:sz w:val="16"/>
          <w:szCs w:val="16"/>
        </w:rPr>
        <w:t>EA-134423</w:t>
      </w:r>
      <w:r w:rsidRPr="004F29EC">
        <w:rPr>
          <w:bCs/>
          <w:sz w:val="16"/>
          <w:szCs w:val="16"/>
        </w:rPr>
        <w:t>», «</w:t>
      </w:r>
      <w:r w:rsidR="00FC55D6">
        <w:rPr>
          <w:bCs/>
          <w:sz w:val="16"/>
          <w:szCs w:val="16"/>
        </w:rPr>
        <w:t>EA-133824</w:t>
      </w:r>
      <w:r w:rsidRPr="004F29EC">
        <w:rPr>
          <w:bCs/>
          <w:sz w:val="16"/>
          <w:szCs w:val="16"/>
        </w:rPr>
        <w:t>», «</w:t>
      </w:r>
      <w:r w:rsidR="00FC55D6">
        <w:rPr>
          <w:bCs/>
          <w:sz w:val="16"/>
          <w:szCs w:val="16"/>
        </w:rPr>
        <w:t>EA-133696</w:t>
      </w:r>
      <w:r w:rsidRPr="004F29EC">
        <w:rPr>
          <w:bCs/>
          <w:sz w:val="16"/>
          <w:szCs w:val="16"/>
        </w:rPr>
        <w:t xml:space="preserve">», «EA-133099» участниками электронного аукциона (извещение № </w:t>
      </w:r>
      <w:r w:rsidR="00FC55D6">
        <w:rPr>
          <w:bCs/>
          <w:sz w:val="16"/>
          <w:szCs w:val="16"/>
        </w:rPr>
        <w:t>0105100000721000136</w:t>
      </w:r>
      <w:r w:rsidRPr="004F29EC">
        <w:rPr>
          <w:bCs/>
          <w:sz w:val="16"/>
          <w:szCs w:val="16"/>
        </w:rPr>
        <w:t>)</w:t>
      </w:r>
      <w:r w:rsidR="00EE49DE" w:rsidRPr="004F29EC">
        <w:rPr>
          <w:sz w:val="16"/>
          <w:szCs w:val="16"/>
        </w:rPr>
        <w:t>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F27D6E" w:rsidRPr="004F29EC">
        <w:rPr>
          <w:sz w:val="16"/>
          <w:szCs w:val="16"/>
        </w:rPr>
        <w:t>0</w:t>
      </w:r>
      <w:r w:rsidR="00B850BB">
        <w:rPr>
          <w:sz w:val="16"/>
          <w:szCs w:val="16"/>
        </w:rPr>
        <w:t>8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29EC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FC55D6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EA-133696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18 705,00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50.00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08.12.21 12:24:30 (MSK+00:00)</w:t>
            </w:r>
          </w:p>
        </w:tc>
      </w:tr>
      <w:tr w:rsidR="00FC55D6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EA-134423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18 892,05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49.50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08.12.21 12:24:00 (MSK+00:00)</w:t>
            </w:r>
          </w:p>
        </w:tc>
      </w:tr>
      <w:tr w:rsidR="00FC55D6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EA-133824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37 222,95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0.50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C55D6" w:rsidRPr="00FC55D6" w:rsidRDefault="00FC55D6" w:rsidP="00FC55D6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C55D6">
              <w:rPr>
                <w:rFonts w:ascii="Times New Roman" w:hAnsi="Times New Roman"/>
                <w:sz w:val="16"/>
                <w:szCs w:val="16"/>
              </w:rPr>
              <w:t>08.12.21 12:00:29 (MSK+00:00)</w:t>
            </w:r>
          </w:p>
        </w:tc>
      </w:tr>
    </w:tbl>
    <w:p w:rsidR="00D10182" w:rsidRPr="004F29EC" w:rsidRDefault="00EE49DE" w:rsidP="004F29EC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FC55D6" w:rsidRPr="004F29EC" w:rsidRDefault="00FC55D6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1</w:t>
      </w:r>
      <w:r w:rsidRPr="004F29EC">
        <w:rPr>
          <w:sz w:val="16"/>
          <w:szCs w:val="16"/>
        </w:rPr>
        <w:t>.1. </w:t>
      </w:r>
      <w:r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>
        <w:rPr>
          <w:sz w:val="16"/>
          <w:szCs w:val="16"/>
        </w:rPr>
        <w:t>EA-133696</w:t>
      </w:r>
      <w:r w:rsidRPr="004F29EC">
        <w:rPr>
          <w:sz w:val="16"/>
          <w:szCs w:val="16"/>
        </w:rPr>
        <w:t>»</w:t>
      </w:r>
      <w:r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Pr="007D2B27">
        <w:rPr>
          <w:rFonts w:eastAsia="Calibri"/>
          <w:sz w:val="16"/>
          <w:szCs w:val="16"/>
          <w:lang w:eastAsia="en-US"/>
        </w:rPr>
        <w:t>Общества с ограниченной ответственностью «</w:t>
      </w:r>
      <w:r>
        <w:rPr>
          <w:rFonts w:eastAsia="Calibri"/>
          <w:sz w:val="16"/>
          <w:szCs w:val="16"/>
          <w:lang w:eastAsia="en-US"/>
        </w:rPr>
        <w:t>ТЕХНОМЕД</w:t>
      </w:r>
      <w:r w:rsidRPr="007D2B27">
        <w:rPr>
          <w:rFonts w:eastAsia="Calibri"/>
          <w:sz w:val="16"/>
          <w:szCs w:val="16"/>
          <w:lang w:eastAsia="en-US"/>
        </w:rPr>
        <w:t>»</w:t>
      </w:r>
      <w:r w:rsidRPr="004F29EC">
        <w:rPr>
          <w:rFonts w:eastAsia="Calibri"/>
          <w:sz w:val="16"/>
          <w:szCs w:val="16"/>
          <w:lang w:eastAsia="en-US"/>
        </w:rPr>
        <w:t xml:space="preserve"> (далее – </w:t>
      </w:r>
      <w:r>
        <w:rPr>
          <w:rFonts w:eastAsia="Calibri"/>
          <w:sz w:val="16"/>
          <w:szCs w:val="16"/>
          <w:lang w:eastAsia="en-US"/>
        </w:rPr>
        <w:t>ООО «ТЕХНОМЕД»</w:t>
      </w:r>
      <w:r w:rsidRPr="004F29EC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3261"/>
        <w:gridCol w:w="1275"/>
        <w:gridCol w:w="2127"/>
      </w:tblGrid>
      <w:tr w:rsidR="00FC55D6" w:rsidRPr="004F29EC" w:rsidTr="00A869F9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C55D6" w:rsidRPr="004F29EC" w:rsidTr="00A869F9">
        <w:trPr>
          <w:trHeight w:hRule="exact" w:val="4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FC55D6" w:rsidP="00FC55D6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EA-133696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FC55D6">
              <w:rPr>
                <w:rFonts w:eastAsia="Calibri"/>
                <w:sz w:val="16"/>
                <w:szCs w:val="16"/>
                <w:lang w:eastAsia="en-US"/>
              </w:rPr>
              <w:t>ООО «ТЕХНОМЕД»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FC55D6">
              <w:rPr>
                <w:sz w:val="16"/>
                <w:szCs w:val="16"/>
              </w:rPr>
              <w:t>143968, ОБЛ МОСКОВСКАЯ, Г РЕУТОВ, УЛ ПОБЕДЫ, ДОМ 28, ОФИС 311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FC55D6">
              <w:rPr>
                <w:sz w:val="16"/>
                <w:szCs w:val="16"/>
              </w:rPr>
              <w:t>+79055494148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FC55D6">
              <w:rPr>
                <w:sz w:val="16"/>
                <w:szCs w:val="16"/>
              </w:rPr>
              <w:t>5041210510</w:t>
            </w:r>
            <w:r w:rsidRPr="00FC55D6">
              <w:rPr>
                <w:rFonts w:eastAsia="Calibri"/>
                <w:sz w:val="16"/>
                <w:szCs w:val="16"/>
                <w:lang w:eastAsia="en-US"/>
              </w:rPr>
              <w:t>/</w:t>
            </w:r>
            <w:r w:rsidRPr="00FC55D6">
              <w:rPr>
                <w:sz w:val="16"/>
                <w:szCs w:val="16"/>
              </w:rPr>
              <w:t>504101001</w:t>
            </w:r>
          </w:p>
        </w:tc>
      </w:tr>
    </w:tbl>
    <w:p w:rsidR="00FC55D6" w:rsidRPr="004F29EC" w:rsidRDefault="00FC55D6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 w:rsidRPr="007D2B27">
        <w:rPr>
          <w:rFonts w:eastAsia="Calibri"/>
          <w:sz w:val="16"/>
          <w:szCs w:val="16"/>
          <w:lang w:eastAsia="en-US"/>
        </w:rPr>
        <w:t>ООО «</w:t>
      </w:r>
      <w:r>
        <w:rPr>
          <w:rFonts w:eastAsia="Calibri"/>
          <w:sz w:val="16"/>
          <w:szCs w:val="16"/>
          <w:lang w:eastAsia="en-US"/>
        </w:rPr>
        <w:t>ТЕХНОМЕД</w:t>
      </w:r>
      <w:r w:rsidRPr="007D2B27">
        <w:rPr>
          <w:rFonts w:eastAsia="Calibri"/>
          <w:sz w:val="16"/>
          <w:szCs w:val="16"/>
          <w:lang w:eastAsia="en-US"/>
        </w:rPr>
        <w:t>»</w:t>
      </w:r>
      <w:r w:rsidRPr="004F29EC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FC55D6" w:rsidRPr="004F29EC" w:rsidRDefault="00FC55D6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Pr="007D2B27">
        <w:rPr>
          <w:rFonts w:eastAsia="Calibri"/>
          <w:sz w:val="16"/>
          <w:szCs w:val="16"/>
          <w:lang w:eastAsia="en-US"/>
        </w:rPr>
        <w:t>ООО «</w:t>
      </w:r>
      <w:r>
        <w:rPr>
          <w:rFonts w:eastAsia="Calibri"/>
          <w:sz w:val="16"/>
          <w:szCs w:val="16"/>
          <w:lang w:eastAsia="en-US"/>
        </w:rPr>
        <w:t>ТЕХНОМЕД</w:t>
      </w:r>
      <w:r w:rsidRPr="007D2B27">
        <w:rPr>
          <w:rFonts w:eastAsia="Calibri"/>
          <w:sz w:val="16"/>
          <w:szCs w:val="16"/>
          <w:lang w:eastAsia="en-US"/>
        </w:rPr>
        <w:t>»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Pr="007D2B27">
        <w:rPr>
          <w:rFonts w:eastAsia="Calibri"/>
          <w:sz w:val="16"/>
          <w:szCs w:val="16"/>
          <w:lang w:eastAsia="en-US"/>
        </w:rPr>
        <w:t>ООО «</w:t>
      </w:r>
      <w:r>
        <w:rPr>
          <w:rFonts w:eastAsia="Calibri"/>
          <w:sz w:val="16"/>
          <w:szCs w:val="16"/>
          <w:lang w:eastAsia="en-US"/>
        </w:rPr>
        <w:t>ТЕХНОМЕД</w:t>
      </w:r>
      <w:r w:rsidRPr="007D2B27">
        <w:rPr>
          <w:rFonts w:eastAsia="Calibri"/>
          <w:sz w:val="16"/>
          <w:szCs w:val="16"/>
          <w:lang w:eastAsia="en-US"/>
        </w:rPr>
        <w:t>»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FC55D6" w:rsidRDefault="00FC55D6" w:rsidP="00FC55D6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0105100000721000136</w:t>
      </w:r>
      <w:r w:rsidRPr="004F29EC">
        <w:rPr>
          <w:sz w:val="16"/>
          <w:szCs w:val="16"/>
        </w:rPr>
        <w:t xml:space="preserve">) </w:t>
      </w:r>
      <w:r w:rsidRPr="007D2B27">
        <w:rPr>
          <w:sz w:val="16"/>
          <w:szCs w:val="16"/>
        </w:rPr>
        <w:t>ООО «</w:t>
      </w:r>
      <w:r>
        <w:rPr>
          <w:sz w:val="16"/>
          <w:szCs w:val="16"/>
        </w:rPr>
        <w:t>ТЕХНОМЕД</w:t>
      </w:r>
      <w:r w:rsidRPr="007D2B27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p w:rsidR="009F590D" w:rsidRPr="004F29EC" w:rsidRDefault="009F590D" w:rsidP="00FC55D6">
      <w:pPr>
        <w:ind w:firstLine="709"/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C55D6" w:rsidRPr="004F29EC" w:rsidTr="00FC55D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lastRenderedPageBreak/>
              <w:t>Голосовали:</w:t>
            </w:r>
          </w:p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C55D6" w:rsidRPr="004F29EC" w:rsidRDefault="00FC55D6" w:rsidP="00FC55D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rPr>
                <w:b/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C55D6" w:rsidRPr="004F29EC" w:rsidRDefault="00FC55D6" w:rsidP="00FC55D6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F29EC" w:rsidRPr="004F29EC" w:rsidRDefault="00FC55D6" w:rsidP="004F29EC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="00EE11CA" w:rsidRPr="004F29EC">
        <w:rPr>
          <w:sz w:val="16"/>
          <w:szCs w:val="16"/>
        </w:rPr>
        <w:t>.1. </w:t>
      </w:r>
      <w:r w:rsidR="004F29EC" w:rsidRPr="004F29EC">
        <w:rPr>
          <w:sz w:val="16"/>
          <w:szCs w:val="16"/>
        </w:rPr>
        <w:t>Заявка с идентификационным номером «</w:t>
      </w:r>
      <w:r>
        <w:rPr>
          <w:sz w:val="16"/>
          <w:szCs w:val="16"/>
        </w:rPr>
        <w:t>EA-134423</w:t>
      </w:r>
      <w:r w:rsidR="004F29EC" w:rsidRPr="004F29EC">
        <w:rPr>
          <w:sz w:val="16"/>
          <w:szCs w:val="16"/>
        </w:rPr>
        <w:t>» поступила от индивидуального предпринимателя Инджиевой Виктории Александровны (далее – ИП Инджиева В.А.)</w:t>
      </w:r>
    </w:p>
    <w:p w:rsidR="004F29EC" w:rsidRPr="004F29EC" w:rsidRDefault="004F29EC" w:rsidP="004F29EC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4F29EC" w:rsidRPr="004F29EC" w:rsidTr="00FC55D6">
        <w:trPr>
          <w:trHeight w:hRule="exact" w:val="540"/>
          <w:jc w:val="center"/>
        </w:trPr>
        <w:tc>
          <w:tcPr>
            <w:tcW w:w="1134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4F29EC" w:rsidRPr="004F29EC" w:rsidTr="008C2012">
        <w:trPr>
          <w:trHeight w:hRule="exact" w:val="377"/>
          <w:jc w:val="center"/>
        </w:trPr>
        <w:tc>
          <w:tcPr>
            <w:tcW w:w="1134" w:type="dxa"/>
          </w:tcPr>
          <w:p w:rsidR="004F29EC" w:rsidRPr="004F29EC" w:rsidRDefault="00FC55D6" w:rsidP="004F29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EA-134423</w:t>
            </w:r>
          </w:p>
        </w:tc>
        <w:tc>
          <w:tcPr>
            <w:tcW w:w="2295" w:type="dxa"/>
          </w:tcPr>
          <w:p w:rsidR="004F29EC" w:rsidRPr="004F29EC" w:rsidRDefault="004F29EC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>ИП Инджиева В.А.</w:t>
            </w:r>
          </w:p>
        </w:tc>
        <w:tc>
          <w:tcPr>
            <w:tcW w:w="3330" w:type="dxa"/>
          </w:tcPr>
          <w:p w:rsidR="004F29EC" w:rsidRPr="004F29EC" w:rsidRDefault="004F29EC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>358014, Республика Калмыкия, г.</w:t>
            </w:r>
            <w:r w:rsidR="009F590D">
              <w:rPr>
                <w:sz w:val="16"/>
                <w:szCs w:val="16"/>
              </w:rPr>
              <w:t xml:space="preserve"> </w:t>
            </w:r>
            <w:r w:rsidRPr="004F29EC">
              <w:rPr>
                <w:sz w:val="16"/>
                <w:szCs w:val="16"/>
              </w:rPr>
              <w:t xml:space="preserve">Элиста, 9 </w:t>
            </w:r>
            <w:proofErr w:type="spellStart"/>
            <w:r w:rsidRPr="004F29EC">
              <w:rPr>
                <w:sz w:val="16"/>
                <w:szCs w:val="16"/>
              </w:rPr>
              <w:t>мкр</w:t>
            </w:r>
            <w:proofErr w:type="spellEnd"/>
            <w:r w:rsidRPr="004F29EC">
              <w:rPr>
                <w:sz w:val="16"/>
                <w:szCs w:val="16"/>
              </w:rPr>
              <w:t>., дом 33, кв.128</w:t>
            </w:r>
          </w:p>
        </w:tc>
        <w:tc>
          <w:tcPr>
            <w:tcW w:w="1335" w:type="dxa"/>
          </w:tcPr>
          <w:p w:rsidR="004F29EC" w:rsidRPr="004F29EC" w:rsidRDefault="004F29EC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>+79176896700</w:t>
            </w:r>
          </w:p>
        </w:tc>
        <w:tc>
          <w:tcPr>
            <w:tcW w:w="1782" w:type="dxa"/>
          </w:tcPr>
          <w:p w:rsidR="004F29EC" w:rsidRPr="004F29EC" w:rsidRDefault="004F29EC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>080401264139/-</w:t>
            </w:r>
          </w:p>
        </w:tc>
      </w:tr>
    </w:tbl>
    <w:p w:rsidR="004F29EC" w:rsidRPr="004F29EC" w:rsidRDefault="004F29EC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Сведения об ИП Инджиевой В.А. в реестре недобросовестных поставщиков отсутствуют.</w:t>
      </w:r>
    </w:p>
    <w:p w:rsidR="004F29EC" w:rsidRPr="004F29EC" w:rsidRDefault="004F29EC" w:rsidP="004F29EC">
      <w:pPr>
        <w:ind w:firstLine="709"/>
        <w:jc w:val="both"/>
        <w:rPr>
          <w:rFonts w:eastAsia="Calibri"/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ИП Инджиевой В.А. на соответствие требованиям Федерального закона от 5 апреля 2013 г.  44-ФЗ и документации об электронном аукционе, а также информации об ИП Инджиевой В.А., содержащейся в реестре участников аукциона в 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4F29EC" w:rsidRPr="00C51A8B" w:rsidRDefault="004F29EC" w:rsidP="001F1398">
      <w:pPr>
        <w:numPr>
          <w:ilvl w:val="1"/>
          <w:numId w:val="11"/>
        </w:numPr>
        <w:tabs>
          <w:tab w:val="left" w:pos="0"/>
          <w:tab w:val="left" w:pos="993"/>
        </w:tabs>
        <w:ind w:left="0" w:firstLine="709"/>
        <w:contextualSpacing/>
        <w:jc w:val="both"/>
        <w:rPr>
          <w:b/>
          <w:sz w:val="16"/>
          <w:szCs w:val="16"/>
        </w:rPr>
      </w:pPr>
      <w:r w:rsidRPr="004F29EC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FC55D6">
        <w:rPr>
          <w:sz w:val="16"/>
          <w:szCs w:val="16"/>
        </w:rPr>
        <w:t>0105100000721000136</w:t>
      </w:r>
      <w:r w:rsidRPr="004F29EC">
        <w:rPr>
          <w:sz w:val="16"/>
          <w:szCs w:val="16"/>
        </w:rPr>
        <w:t xml:space="preserve">) ИП Инджиевой В.А.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p w:rsidR="00C51A8B" w:rsidRPr="004F29EC" w:rsidRDefault="00C51A8B" w:rsidP="00C51A8B">
      <w:pPr>
        <w:tabs>
          <w:tab w:val="left" w:pos="0"/>
          <w:tab w:val="left" w:pos="993"/>
        </w:tabs>
        <w:ind w:left="360"/>
        <w:contextualSpacing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FC55D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FC55D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FC55D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F29EC" w:rsidRPr="004F29EC" w:rsidRDefault="004F29EC" w:rsidP="004F29EC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AC7E16" w:rsidRPr="004F29EC" w:rsidRDefault="001F1398" w:rsidP="004F29EC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="00AC7E16" w:rsidRPr="004F29EC">
        <w:rPr>
          <w:sz w:val="16"/>
          <w:szCs w:val="16"/>
        </w:rPr>
        <w:t>.1. Заявка с идентификационным номером «</w:t>
      </w:r>
      <w:r w:rsidR="00FC55D6">
        <w:rPr>
          <w:sz w:val="16"/>
          <w:szCs w:val="16"/>
        </w:rPr>
        <w:t>EA-133824</w:t>
      </w:r>
      <w:r w:rsidR="00AC7E16" w:rsidRPr="004F29EC">
        <w:rPr>
          <w:sz w:val="16"/>
          <w:szCs w:val="16"/>
        </w:rPr>
        <w:t xml:space="preserve">» поступила от Общества с ограниченной ответственностью </w:t>
      </w:r>
      <w:r w:rsidR="004F29EC">
        <w:rPr>
          <w:sz w:val="16"/>
          <w:szCs w:val="16"/>
        </w:rPr>
        <w:t>«</w:t>
      </w:r>
      <w:r w:rsidR="00FC55D6">
        <w:rPr>
          <w:sz w:val="16"/>
          <w:szCs w:val="16"/>
        </w:rPr>
        <w:t>ЭЛЬМЕД</w:t>
      </w:r>
      <w:r w:rsidR="004F29EC">
        <w:rPr>
          <w:sz w:val="16"/>
          <w:szCs w:val="16"/>
        </w:rPr>
        <w:t>»</w:t>
      </w:r>
      <w:r w:rsidR="00AC7E16" w:rsidRPr="004F29EC">
        <w:rPr>
          <w:sz w:val="16"/>
          <w:szCs w:val="16"/>
        </w:rPr>
        <w:t xml:space="preserve">   (далее – </w:t>
      </w:r>
      <w:r w:rsidR="004F29EC">
        <w:rPr>
          <w:sz w:val="16"/>
          <w:szCs w:val="16"/>
        </w:rPr>
        <w:t>О</w:t>
      </w:r>
      <w:r w:rsidR="00AC7E16" w:rsidRPr="004F29EC">
        <w:rPr>
          <w:sz w:val="16"/>
          <w:szCs w:val="16"/>
        </w:rPr>
        <w:t>ОО «</w:t>
      </w:r>
      <w:r w:rsidR="005B1809">
        <w:rPr>
          <w:sz w:val="16"/>
          <w:szCs w:val="16"/>
        </w:rPr>
        <w:t>ЭЛЬМЕД</w:t>
      </w:r>
      <w:r w:rsidR="00AC7E16" w:rsidRPr="004F29EC">
        <w:rPr>
          <w:sz w:val="16"/>
          <w:szCs w:val="16"/>
        </w:rPr>
        <w:t>»)</w:t>
      </w:r>
    </w:p>
    <w:tbl>
      <w:tblPr>
        <w:tblW w:w="100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694"/>
        <w:gridCol w:w="1559"/>
        <w:gridCol w:w="2127"/>
      </w:tblGrid>
      <w:tr w:rsidR="00AC7E16" w:rsidRPr="004F29EC" w:rsidTr="009F590D">
        <w:trPr>
          <w:trHeight w:hRule="exact" w:val="6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AC7E16" w:rsidRPr="004F29EC" w:rsidTr="009F590D">
        <w:trPr>
          <w:trHeight w:hRule="exact"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FC55D6" w:rsidP="004F29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EA-133824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ООО «</w:t>
            </w:r>
            <w:r w:rsidR="00FC55D6">
              <w:rPr>
                <w:sz w:val="16"/>
                <w:szCs w:val="16"/>
              </w:rPr>
              <w:t>ЭЛЬМЕД</w:t>
            </w:r>
            <w:r w:rsidRPr="004F29EC">
              <w:rPr>
                <w:sz w:val="16"/>
                <w:szCs w:val="16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FC55D6" w:rsidP="004F29EC">
            <w:pPr>
              <w:rPr>
                <w:sz w:val="16"/>
                <w:szCs w:val="16"/>
              </w:rPr>
            </w:pPr>
            <w:r w:rsidRPr="00FC55D6">
              <w:rPr>
                <w:sz w:val="16"/>
                <w:szCs w:val="16"/>
              </w:rPr>
              <w:t>129226, г. Москва, ул. Докукина, д.8, стр.1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FC55D6" w:rsidP="004F29EC">
            <w:pPr>
              <w:rPr>
                <w:sz w:val="16"/>
                <w:szCs w:val="16"/>
              </w:rPr>
            </w:pPr>
            <w:r w:rsidRPr="00FC55D6">
              <w:rPr>
                <w:sz w:val="16"/>
                <w:szCs w:val="16"/>
              </w:rPr>
              <w:t>79153629452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FC55D6" w:rsidP="004F29EC">
            <w:pPr>
              <w:rPr>
                <w:sz w:val="16"/>
                <w:szCs w:val="16"/>
              </w:rPr>
            </w:pPr>
            <w:r w:rsidRPr="00FC55D6">
              <w:rPr>
                <w:sz w:val="16"/>
                <w:szCs w:val="16"/>
              </w:rPr>
              <w:t>7716868760</w:t>
            </w:r>
            <w:r w:rsidR="004F29EC">
              <w:rPr>
                <w:sz w:val="16"/>
                <w:szCs w:val="16"/>
              </w:rPr>
              <w:t xml:space="preserve"> / </w:t>
            </w:r>
            <w:r w:rsidRPr="00FC55D6">
              <w:rPr>
                <w:sz w:val="16"/>
                <w:szCs w:val="16"/>
              </w:rPr>
              <w:t>771601001</w:t>
            </w:r>
          </w:p>
        </w:tc>
      </w:tr>
    </w:tbl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Сведения об ООО «</w:t>
      </w:r>
      <w:r w:rsidR="00FC55D6">
        <w:rPr>
          <w:sz w:val="16"/>
          <w:szCs w:val="16"/>
        </w:rPr>
        <w:t>ЭЛЬМЕД</w:t>
      </w:r>
      <w:r w:rsidRPr="004F29EC">
        <w:rPr>
          <w:sz w:val="16"/>
          <w:szCs w:val="16"/>
        </w:rPr>
        <w:t>» в реестре недобросовестных поставщиков отсутствуют.</w:t>
      </w:r>
    </w:p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FC55D6">
        <w:rPr>
          <w:sz w:val="16"/>
          <w:szCs w:val="16"/>
        </w:rPr>
        <w:t>ЭЛЬМЕД</w:t>
      </w:r>
      <w:r w:rsidRPr="004F29EC"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FC55D6">
        <w:rPr>
          <w:sz w:val="16"/>
          <w:szCs w:val="16"/>
        </w:rPr>
        <w:t>ЭЛЬМЕД</w:t>
      </w:r>
      <w:r w:rsidRPr="004F29EC"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4F29EC" w:rsidRPr="004F29EC" w:rsidRDefault="001F1398" w:rsidP="004F29EC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="00AC7E16"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FC55D6">
        <w:rPr>
          <w:sz w:val="16"/>
          <w:szCs w:val="16"/>
        </w:rPr>
        <w:t>0105100000721000136</w:t>
      </w:r>
      <w:r w:rsidR="00AC7E16" w:rsidRPr="004F29EC">
        <w:rPr>
          <w:sz w:val="16"/>
          <w:szCs w:val="16"/>
        </w:rPr>
        <w:t>) ООО «</w:t>
      </w:r>
      <w:r w:rsidR="00FC55D6">
        <w:rPr>
          <w:sz w:val="16"/>
          <w:szCs w:val="16"/>
        </w:rPr>
        <w:t>ЭЛЬМЕД</w:t>
      </w:r>
      <w:r w:rsidR="00AC7E16" w:rsidRPr="004F29EC">
        <w:rPr>
          <w:sz w:val="16"/>
          <w:szCs w:val="16"/>
        </w:rPr>
        <w:t xml:space="preserve">» </w:t>
      </w:r>
      <w:r w:rsidR="00AC7E16" w:rsidRPr="004F29EC">
        <w:rPr>
          <w:b/>
          <w:sz w:val="16"/>
          <w:szCs w:val="16"/>
        </w:rPr>
        <w:t>соответствующей</w:t>
      </w:r>
      <w:r w:rsidR="00AC7E16" w:rsidRPr="004F29EC">
        <w:rPr>
          <w:sz w:val="16"/>
          <w:szCs w:val="16"/>
        </w:rPr>
        <w:t xml:space="preserve"> требованиям документации об аукционе</w:t>
      </w:r>
      <w:r w:rsidR="00AC7E16" w:rsidRPr="004F29EC">
        <w:rPr>
          <w:bCs/>
          <w:sz w:val="16"/>
          <w:szCs w:val="16"/>
        </w:rPr>
        <w:t>.</w:t>
      </w:r>
      <w:r w:rsidR="00AC7E16" w:rsidRPr="004F29EC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FC55D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FC55D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FC55D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F29EC" w:rsidRPr="004F29EC" w:rsidRDefault="004F29EC" w:rsidP="004F29EC">
      <w:pPr>
        <w:ind w:firstLine="709"/>
        <w:jc w:val="both"/>
        <w:rPr>
          <w:sz w:val="16"/>
          <w:szCs w:val="16"/>
        </w:rPr>
      </w:pPr>
    </w:p>
    <w:p w:rsidR="00491333" w:rsidRPr="004F29EC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поставку </w:t>
      </w:r>
      <w:r w:rsidR="001F1398">
        <w:rPr>
          <w:sz w:val="16"/>
          <w:szCs w:val="16"/>
        </w:rPr>
        <w:t>антисептического средства для нужд Управления Судебного департамента в Республике Калмыкия</w:t>
      </w:r>
      <w:r w:rsidR="00531473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FC55D6">
        <w:rPr>
          <w:sz w:val="16"/>
          <w:szCs w:val="16"/>
        </w:rPr>
        <w:t>0105100000721000136</w:t>
      </w:r>
      <w:r w:rsidRPr="004F29EC">
        <w:rPr>
          <w:sz w:val="16"/>
          <w:szCs w:val="16"/>
        </w:rPr>
        <w:t xml:space="preserve">) </w:t>
      </w:r>
      <w:r w:rsidR="001F1398" w:rsidRPr="00FC55D6">
        <w:rPr>
          <w:rFonts w:eastAsia="Calibri"/>
          <w:sz w:val="16"/>
          <w:szCs w:val="16"/>
          <w:lang w:eastAsia="en-US"/>
        </w:rPr>
        <w:t>ООО «ТЕХНОМЕД»</w:t>
      </w:r>
      <w:r w:rsidRPr="004F29EC">
        <w:rPr>
          <w:sz w:val="16"/>
          <w:szCs w:val="16"/>
        </w:rPr>
        <w:t>, котор</w:t>
      </w:r>
      <w:r w:rsidR="004F29EC" w:rsidRPr="004F29EC">
        <w:rPr>
          <w:sz w:val="16"/>
          <w:szCs w:val="16"/>
        </w:rPr>
        <w:t>ая</w:t>
      </w:r>
      <w:r w:rsidRPr="004F29EC">
        <w:rPr>
          <w:sz w:val="16"/>
          <w:szCs w:val="16"/>
        </w:rPr>
        <w:t xml:space="preserve"> предложил</w:t>
      </w:r>
      <w:r w:rsidR="004F29EC" w:rsidRPr="004F29EC">
        <w:rPr>
          <w:sz w:val="16"/>
          <w:szCs w:val="16"/>
        </w:rPr>
        <w:t>а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1B4B54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4F29EC" w:rsidRPr="004F29EC">
        <w:rPr>
          <w:sz w:val="16"/>
          <w:szCs w:val="16"/>
        </w:rPr>
        <w:t>0</w:t>
      </w:r>
      <w:r w:rsidR="00A869F9">
        <w:rPr>
          <w:sz w:val="16"/>
          <w:szCs w:val="16"/>
        </w:rPr>
        <w:t>9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  <w:bookmarkStart w:id="0" w:name="_GoBack"/>
      <w:bookmarkEnd w:id="0"/>
    </w:p>
    <w:p w:rsidR="001B4B54" w:rsidRPr="004F29EC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4F29EC" w:rsidRPr="004F29EC">
        <w:rPr>
          <w:sz w:val="16"/>
          <w:szCs w:val="16"/>
        </w:rPr>
        <w:t>0</w:t>
      </w:r>
      <w:r w:rsidR="00A869F9">
        <w:rPr>
          <w:sz w:val="16"/>
          <w:szCs w:val="16"/>
        </w:rPr>
        <w:t>9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p w:rsidR="004F29EC" w:rsidRPr="004F29EC" w:rsidRDefault="004F29EC" w:rsidP="004F29EC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FC55D6">
        <w:trPr>
          <w:trHeight w:val="209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9F590D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4F29EC" w:rsidRPr="004F29EC" w:rsidRDefault="004F29EC" w:rsidP="009F590D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9F590D" w:rsidRDefault="009F590D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FC55D6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9F590D">
      <w:pPr>
        <w:rPr>
          <w:sz w:val="16"/>
          <w:szCs w:val="16"/>
        </w:rPr>
      </w:pPr>
    </w:p>
    <w:sectPr w:rsidR="004F29EC" w:rsidRPr="004F29EC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5D6" w:rsidRDefault="00FC55D6" w:rsidP="000B36FA">
      <w:r>
        <w:separator/>
      </w:r>
    </w:p>
  </w:endnote>
  <w:endnote w:type="continuationSeparator" w:id="0">
    <w:p w:rsidR="00FC55D6" w:rsidRDefault="00FC55D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5D6" w:rsidRDefault="00FC55D6" w:rsidP="000B36FA">
      <w:r>
        <w:separator/>
      </w:r>
    </w:p>
  </w:footnote>
  <w:footnote w:type="continuationSeparator" w:id="0">
    <w:p w:rsidR="00FC55D6" w:rsidRDefault="00FC55D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FC55D6" w:rsidRDefault="009F590D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C55D6" w:rsidRDefault="00FC55D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1A8F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43C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08D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809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2E0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90D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0BB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7E0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B5404-D0E0-45F3-A9B2-D465A1E8B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1363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20</cp:revision>
  <cp:lastPrinted>2021-12-09T13:13:00Z</cp:lastPrinted>
  <dcterms:created xsi:type="dcterms:W3CDTF">2021-09-02T08:12:00Z</dcterms:created>
  <dcterms:modified xsi:type="dcterms:W3CDTF">2021-12-09T13:13:00Z</dcterms:modified>
</cp:coreProperties>
</file>