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C7F" w:rsidRDefault="007E49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76C7F" w:rsidRDefault="007E49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176C7F" w:rsidRPr="00BE50B4" w:rsidRDefault="007E49C2">
      <w:pPr>
        <w:ind w:firstLine="567"/>
        <w:jc w:val="center"/>
        <w:rPr>
          <w:rFonts w:eastAsia="Times New Roman"/>
          <w:b/>
          <w:bCs/>
        </w:rPr>
      </w:pPr>
      <w:r w:rsidRPr="00BE50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50B4">
        <w:rPr>
          <w:rFonts w:eastAsia="Times New Roman"/>
          <w:b/>
          <w:bCs/>
          <w:sz w:val="20"/>
          <w:szCs w:val="20"/>
        </w:rPr>
        <w:t xml:space="preserve"> 0318300163421000791) </w:t>
      </w:r>
    </w:p>
    <w:p w:rsidR="00176C7F" w:rsidRPr="00BE50B4" w:rsidRDefault="00176C7F">
      <w:pPr>
        <w:ind w:firstLine="567"/>
        <w:jc w:val="center"/>
        <w:rPr>
          <w:sz w:val="20"/>
          <w:szCs w:val="20"/>
        </w:rPr>
      </w:pPr>
    </w:p>
    <w:p w:rsidR="00176C7F" w:rsidRPr="00BE50B4" w:rsidRDefault="007E49C2">
      <w:pPr>
        <w:ind w:firstLine="567"/>
        <w:jc w:val="right"/>
      </w:pPr>
      <w:r w:rsidRPr="00BE50B4">
        <w:rPr>
          <w:rFonts w:eastAsia="Times New Roman"/>
          <w:sz w:val="20"/>
          <w:szCs w:val="20"/>
        </w:rPr>
        <w:t>18.01.</w:t>
      </w:r>
      <w:r w:rsidR="00BE50B4">
        <w:rPr>
          <w:rFonts w:eastAsia="Times New Roman"/>
          <w:sz w:val="20"/>
          <w:szCs w:val="20"/>
        </w:rPr>
        <w:t>2022</w:t>
      </w:r>
    </w:p>
    <w:p w:rsidR="00176C7F" w:rsidRPr="00BE50B4" w:rsidRDefault="00176C7F">
      <w:pPr>
        <w:ind w:firstLine="567"/>
        <w:rPr>
          <w:rFonts w:eastAsia="Times New Roman"/>
          <w:sz w:val="20"/>
          <w:szCs w:val="20"/>
        </w:rPr>
      </w:pPr>
    </w:p>
    <w:p w:rsidR="00176C7F" w:rsidRPr="00BE50B4" w:rsidRDefault="007E49C2">
      <w:r>
        <w:rPr>
          <w:rFonts w:eastAsia="Times New Roman"/>
          <w:sz w:val="20"/>
          <w:szCs w:val="20"/>
        </w:rPr>
        <w:t>Место</w:t>
      </w:r>
      <w:r w:rsidRPr="00BE50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E50B4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BE50B4">
        <w:rPr>
          <w:rFonts w:eastAsia="Times New Roman"/>
          <w:sz w:val="20"/>
          <w:szCs w:val="20"/>
        </w:rPr>
        <w:t>ст-ца</w:t>
      </w:r>
      <w:proofErr w:type="spellEnd"/>
      <w:r w:rsidRPr="00BE50B4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BE50B4">
        <w:rPr>
          <w:rFonts w:eastAsia="Times New Roman"/>
          <w:sz w:val="20"/>
          <w:szCs w:val="20"/>
        </w:rPr>
        <w:t>ул</w:t>
      </w:r>
      <w:proofErr w:type="spellEnd"/>
      <w:r w:rsidRPr="00BE50B4">
        <w:rPr>
          <w:rFonts w:eastAsia="Times New Roman"/>
          <w:sz w:val="20"/>
          <w:szCs w:val="20"/>
        </w:rPr>
        <w:t xml:space="preserve"> Северная, дом 7</w:t>
      </w:r>
    </w:p>
    <w:p w:rsidR="00176C7F" w:rsidRPr="00BE50B4" w:rsidRDefault="00176C7F">
      <w:pPr>
        <w:rPr>
          <w:rFonts w:eastAsia="Times New Roman"/>
          <w:sz w:val="20"/>
          <w:szCs w:val="20"/>
        </w:rPr>
      </w:pPr>
    </w:p>
    <w:p w:rsidR="00176C7F" w:rsidRPr="00BE50B4" w:rsidRDefault="007E49C2">
      <w:r>
        <w:rPr>
          <w:rFonts w:eastAsia="Times New Roman"/>
          <w:sz w:val="20"/>
          <w:szCs w:val="20"/>
        </w:rPr>
        <w:t>Организатор</w:t>
      </w:r>
      <w:r w:rsidRPr="00BE50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50B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76C7F" w:rsidRPr="00BE50B4" w:rsidRDefault="00176C7F">
      <w:pPr>
        <w:rPr>
          <w:rFonts w:eastAsia="Times New Roman"/>
          <w:sz w:val="20"/>
          <w:szCs w:val="20"/>
        </w:rPr>
      </w:pPr>
    </w:p>
    <w:p w:rsidR="00176C7F" w:rsidRPr="00BE50B4" w:rsidRDefault="007E49C2">
      <w:r w:rsidRPr="00BE50B4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BE50B4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76C7F" w:rsidRPr="00BE50B4" w:rsidRDefault="00176C7F">
      <w:pPr>
        <w:rPr>
          <w:rFonts w:eastAsia="Times New Roman"/>
          <w:sz w:val="20"/>
          <w:szCs w:val="20"/>
        </w:rPr>
      </w:pPr>
    </w:p>
    <w:p w:rsidR="00176C7F" w:rsidRPr="00BE50B4" w:rsidRDefault="007E49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E50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50B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176C7F" w:rsidRPr="00BE50B4" w:rsidRDefault="00176C7F">
      <w:pPr>
        <w:rPr>
          <w:rFonts w:eastAsia="Times New Roman"/>
          <w:sz w:val="20"/>
          <w:szCs w:val="20"/>
        </w:rPr>
      </w:pPr>
    </w:p>
    <w:p w:rsidR="00176C7F" w:rsidRDefault="007E49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58923280100100042840000244</w:t>
      </w:r>
    </w:p>
    <w:p w:rsidR="00176C7F" w:rsidRDefault="00176C7F"/>
    <w:p w:rsidR="00176C7F" w:rsidRDefault="007E49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597 132,00 руб.</w:t>
      </w:r>
    </w:p>
    <w:p w:rsidR="00176C7F" w:rsidRPr="00BE50B4" w:rsidRDefault="00176C7F">
      <w:pPr>
        <w:rPr>
          <w:rFonts w:eastAsia="Times New Roman"/>
          <w:sz w:val="20"/>
          <w:szCs w:val="20"/>
        </w:rPr>
      </w:pPr>
    </w:p>
    <w:p w:rsidR="00176C7F" w:rsidRDefault="007E49C2">
      <w:r>
        <w:rPr>
          <w:rFonts w:eastAsia="Times New Roman"/>
          <w:sz w:val="20"/>
          <w:szCs w:val="20"/>
        </w:rPr>
        <w:t>Снижение</w:t>
      </w:r>
      <w:r w:rsidRPr="00BE50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E50B4">
        <w:rPr>
          <w:rFonts w:eastAsia="Times New Roman"/>
          <w:sz w:val="20"/>
          <w:szCs w:val="20"/>
        </w:rPr>
        <w:t>, %: 0.50</w:t>
      </w:r>
    </w:p>
    <w:p w:rsidR="00176C7F" w:rsidRDefault="00176C7F">
      <w:pPr>
        <w:rPr>
          <w:rFonts w:eastAsia="Times New Roman"/>
          <w:sz w:val="20"/>
          <w:szCs w:val="20"/>
        </w:rPr>
      </w:pPr>
    </w:p>
    <w:p w:rsidR="00176C7F" w:rsidRDefault="007E49C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76C7F">
        <w:tc>
          <w:tcPr>
            <w:tcW w:w="3400" w:type="dxa"/>
            <w:shd w:val="clear" w:color="auto" w:fill="auto"/>
          </w:tcPr>
          <w:p w:rsidR="00176C7F" w:rsidRDefault="007E49C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6C7F" w:rsidRDefault="007E49C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6C7F" w:rsidRDefault="007E49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6C7F">
        <w:tc>
          <w:tcPr>
            <w:tcW w:w="3400" w:type="dxa"/>
            <w:shd w:val="clear" w:color="auto" w:fill="auto"/>
          </w:tcPr>
          <w:p w:rsidR="00176C7F" w:rsidRDefault="007E49C2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6C7F" w:rsidRDefault="007E49C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6C7F" w:rsidRDefault="007E49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6C7F">
        <w:tc>
          <w:tcPr>
            <w:tcW w:w="3400" w:type="dxa"/>
            <w:shd w:val="clear" w:color="auto" w:fill="auto"/>
          </w:tcPr>
          <w:p w:rsidR="00176C7F" w:rsidRDefault="007E49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6C7F" w:rsidRDefault="007E49C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6C7F" w:rsidRDefault="007E49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6C7F">
        <w:tc>
          <w:tcPr>
            <w:tcW w:w="3400" w:type="dxa"/>
            <w:shd w:val="clear" w:color="auto" w:fill="auto"/>
          </w:tcPr>
          <w:p w:rsidR="00176C7F" w:rsidRDefault="007E49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6C7F" w:rsidRDefault="007E49C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76C7F" w:rsidRDefault="007E49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76C7F" w:rsidRDefault="00176C7F">
      <w:pPr>
        <w:rPr>
          <w:rFonts w:eastAsia="Times New Roman"/>
          <w:sz w:val="20"/>
          <w:szCs w:val="20"/>
        </w:rPr>
      </w:pPr>
    </w:p>
    <w:p w:rsidR="00176C7F" w:rsidRDefault="007E49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176C7F" w:rsidRDefault="00176C7F">
      <w:pPr>
        <w:rPr>
          <w:rFonts w:eastAsia="Times New Roman"/>
          <w:sz w:val="20"/>
          <w:szCs w:val="20"/>
        </w:rPr>
      </w:pPr>
    </w:p>
    <w:p w:rsidR="00176C7F" w:rsidRDefault="007E49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76C7F" w:rsidRDefault="00176C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76C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76C7F" w:rsidRDefault="007E49C2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176C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6C7F" w:rsidRDefault="007E49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6C7F" w:rsidRDefault="007E49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6C7F" w:rsidRDefault="007E49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76C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r>
              <w:rPr>
                <w:sz w:val="20"/>
                <w:szCs w:val="20"/>
                <w:lang w:val="en-US"/>
              </w:rPr>
              <w:t>ФАРИНА СВЕТЛАНА ВИКТОРОВНА / 616610668755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</w:pPr>
            <w:r>
              <w:rPr>
                <w:sz w:val="20"/>
                <w:szCs w:val="20"/>
                <w:lang w:val="en-US"/>
              </w:rPr>
              <w:t>594 146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76C7F" w:rsidRDefault="00176C7F">
      <w:pPr>
        <w:rPr>
          <w:rFonts w:eastAsia="Times New Roman"/>
        </w:rPr>
      </w:pPr>
    </w:p>
    <w:p w:rsidR="00176C7F" w:rsidRDefault="00176C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76C7F">
        <w:tc>
          <w:tcPr>
            <w:tcW w:w="9976" w:type="dxa"/>
            <w:gridSpan w:val="4"/>
            <w:shd w:val="clear" w:color="auto" w:fill="auto"/>
          </w:tcPr>
          <w:p w:rsidR="00176C7F" w:rsidRDefault="007E49C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176C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6C7F" w:rsidRDefault="007E49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6C7F" w:rsidRDefault="007E49C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6C7F" w:rsidRDefault="007E49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76C7F" w:rsidRDefault="007E49C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76C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EA-145154</w:t>
            </w:r>
          </w:p>
          <w:p w:rsidR="00176C7F" w:rsidRDefault="007E49C2">
            <w:pPr>
              <w:pStyle w:val="af1"/>
            </w:pPr>
            <w:r>
              <w:rPr>
                <w:sz w:val="20"/>
                <w:szCs w:val="20"/>
                <w:lang w:val="en-US"/>
              </w:rPr>
              <w:t>ФАРИНА СВЕТЛАНА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6C7F" w:rsidRDefault="00176C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6C7F" w:rsidRDefault="007E49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6C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EA-145154</w:t>
            </w:r>
          </w:p>
          <w:p w:rsidR="00176C7F" w:rsidRDefault="007E49C2">
            <w:pPr>
              <w:pStyle w:val="af1"/>
            </w:pPr>
            <w:r>
              <w:rPr>
                <w:sz w:val="20"/>
                <w:szCs w:val="20"/>
                <w:lang w:val="en-US"/>
              </w:rPr>
              <w:t>ФАРИНА СВЕТЛАНА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6C7F" w:rsidRDefault="00176C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6C7F" w:rsidRDefault="007E49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6C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EA-145154</w:t>
            </w:r>
          </w:p>
          <w:p w:rsidR="00176C7F" w:rsidRDefault="007E49C2">
            <w:pPr>
              <w:pStyle w:val="af1"/>
            </w:pPr>
            <w:r>
              <w:rPr>
                <w:sz w:val="20"/>
                <w:szCs w:val="20"/>
                <w:lang w:val="en-US"/>
              </w:rPr>
              <w:t>ФАРИНА СВЕТЛАНА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6C7F" w:rsidRDefault="00176C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6C7F" w:rsidRDefault="007E49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6C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EA-145154</w:t>
            </w:r>
          </w:p>
          <w:p w:rsidR="00176C7F" w:rsidRDefault="007E49C2">
            <w:pPr>
              <w:pStyle w:val="af1"/>
            </w:pPr>
            <w:r>
              <w:rPr>
                <w:sz w:val="20"/>
                <w:szCs w:val="20"/>
                <w:lang w:val="en-US"/>
              </w:rPr>
              <w:t>ФАРИНА</w:t>
            </w:r>
            <w:r>
              <w:rPr>
                <w:sz w:val="20"/>
                <w:szCs w:val="20"/>
                <w:lang w:val="en-US"/>
              </w:rPr>
              <w:t xml:space="preserve"> СВЕТЛАНА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76C7F" w:rsidRDefault="00176C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6C7F" w:rsidRDefault="007E49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6C7F" w:rsidRDefault="007E49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76C7F" w:rsidRDefault="00176C7F">
      <w:pPr>
        <w:rPr>
          <w:sz w:val="20"/>
          <w:szCs w:val="20"/>
        </w:rPr>
      </w:pPr>
    </w:p>
    <w:p w:rsidR="00176C7F" w:rsidRDefault="00176C7F">
      <w:pPr>
        <w:jc w:val="both"/>
        <w:rPr>
          <w:rFonts w:eastAsia="Times New Roman"/>
          <w:sz w:val="20"/>
          <w:szCs w:val="20"/>
          <w:lang w:val="en-US"/>
        </w:rPr>
      </w:pPr>
    </w:p>
    <w:p w:rsidR="00176C7F" w:rsidRDefault="007E49C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ФАРИНА СВЕТЛАНА ВИКТОРОВНА, предложивший цену контракта 594 146,34 руб.</w:t>
      </w:r>
    </w:p>
    <w:p w:rsidR="00176C7F" w:rsidRDefault="00176C7F">
      <w:pPr>
        <w:jc w:val="both"/>
        <w:rPr>
          <w:rFonts w:eastAsia="Times New Roman"/>
          <w:sz w:val="20"/>
          <w:szCs w:val="20"/>
        </w:rPr>
      </w:pPr>
    </w:p>
    <w:p w:rsidR="00176C7F" w:rsidRDefault="007E49C2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ФАРИНА СВЕТЛАНА ВИКТОРОВНА,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</w:t>
      </w:r>
      <w:r>
        <w:rPr>
          <w:rFonts w:eastAsia="Times New Roman"/>
          <w:sz w:val="20"/>
          <w:szCs w:val="20"/>
        </w:rPr>
        <w:t>не.</w:t>
      </w:r>
    </w:p>
    <w:p w:rsidR="00176C7F" w:rsidRPr="00BE50B4" w:rsidRDefault="00176C7F">
      <w:pPr>
        <w:jc w:val="both"/>
        <w:rPr>
          <w:rFonts w:eastAsia="Times New Roman"/>
          <w:sz w:val="20"/>
          <w:szCs w:val="20"/>
        </w:rPr>
      </w:pPr>
    </w:p>
    <w:p w:rsidR="00176C7F" w:rsidRPr="00BE50B4" w:rsidRDefault="007E49C2">
      <w:pPr>
        <w:jc w:val="both"/>
      </w:pPr>
      <w:r w:rsidRPr="00BE50B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</w:t>
      </w:r>
      <w:r w:rsidRPr="00BE50B4">
        <w:rPr>
          <w:rFonts w:eastAsia="Times New Roman"/>
          <w:sz w:val="20"/>
          <w:szCs w:val="20"/>
        </w:rPr>
        <w:t>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76C7F" w:rsidRDefault="00176C7F">
      <w:pPr>
        <w:jc w:val="both"/>
        <w:rPr>
          <w:rFonts w:eastAsia="Times New Roman"/>
          <w:sz w:val="20"/>
          <w:szCs w:val="20"/>
        </w:rPr>
      </w:pPr>
    </w:p>
    <w:p w:rsidR="00176C7F" w:rsidRDefault="007E49C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</w:t>
      </w:r>
      <w:r>
        <w:rPr>
          <w:rFonts w:eastAsia="Times New Roman"/>
          <w:sz w:val="20"/>
          <w:szCs w:val="20"/>
        </w:rPr>
        <w:t>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76C7F" w:rsidRDefault="00176C7F">
      <w:pPr>
        <w:jc w:val="both"/>
        <w:rPr>
          <w:rFonts w:eastAsia="Times New Roman"/>
          <w:sz w:val="20"/>
          <w:szCs w:val="20"/>
        </w:rPr>
      </w:pPr>
    </w:p>
    <w:p w:rsidR="00176C7F" w:rsidRDefault="007E49C2">
      <w:r>
        <w:rPr>
          <w:rFonts w:eastAsia="Times New Roman"/>
          <w:sz w:val="20"/>
          <w:szCs w:val="20"/>
        </w:rPr>
        <w:t>Подписи</w:t>
      </w:r>
    </w:p>
    <w:p w:rsidR="00176C7F" w:rsidRDefault="00176C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76C7F">
        <w:tc>
          <w:tcPr>
            <w:tcW w:w="3307" w:type="dxa"/>
            <w:shd w:val="clear" w:color="auto" w:fill="auto"/>
            <w:vAlign w:val="bottom"/>
          </w:tcPr>
          <w:p w:rsidR="00176C7F" w:rsidRDefault="007E49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6C7F" w:rsidRDefault="00176C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6C7F" w:rsidRDefault="007E49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76C7F">
        <w:tc>
          <w:tcPr>
            <w:tcW w:w="3307" w:type="dxa"/>
            <w:shd w:val="clear" w:color="auto" w:fill="auto"/>
            <w:vAlign w:val="bottom"/>
          </w:tcPr>
          <w:p w:rsidR="00176C7F" w:rsidRDefault="007E49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6C7F" w:rsidRDefault="00176C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6C7F" w:rsidRDefault="007E49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76C7F">
        <w:tc>
          <w:tcPr>
            <w:tcW w:w="3307" w:type="dxa"/>
            <w:shd w:val="clear" w:color="auto" w:fill="auto"/>
            <w:vAlign w:val="bottom"/>
          </w:tcPr>
          <w:p w:rsidR="00176C7F" w:rsidRDefault="007E49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6C7F" w:rsidRDefault="00176C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6C7F" w:rsidRDefault="007E49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76C7F">
        <w:tc>
          <w:tcPr>
            <w:tcW w:w="3307" w:type="dxa"/>
            <w:shd w:val="clear" w:color="auto" w:fill="auto"/>
            <w:vAlign w:val="bottom"/>
          </w:tcPr>
          <w:p w:rsidR="00176C7F" w:rsidRDefault="007E49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6C7F" w:rsidRDefault="00176C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6C7F" w:rsidRDefault="007E49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E49C2" w:rsidRDefault="007E49C2"/>
    <w:sectPr w:rsidR="007E49C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C7F"/>
    <w:rsid w:val="00176C7F"/>
    <w:rsid w:val="007E49C2"/>
    <w:rsid w:val="00BE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30BC2B-1B14-4AB6-997A-2EA88B301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2022-01-18T05:16:00Z</cp:lastPrinted>
  <dcterms:created xsi:type="dcterms:W3CDTF">2020-01-20T14:42:00Z</dcterms:created>
  <dcterms:modified xsi:type="dcterms:W3CDTF">2022-01-18T05:16:00Z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