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ECD" w:rsidRDefault="00A978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6208" w:rsidRDefault="00A9784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6616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16616E">
        <w:rPr>
          <w:rFonts w:eastAsia="Times New Roman"/>
          <w:b/>
          <w:bCs/>
          <w:sz w:val="20"/>
          <w:szCs w:val="20"/>
        </w:rPr>
        <w:t>стент-графтов</w:t>
      </w:r>
      <w:proofErr w:type="spellEnd"/>
      <w:r w:rsidRPr="0016616E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16616E">
        <w:rPr>
          <w:rFonts w:eastAsia="Times New Roman"/>
          <w:b/>
          <w:bCs/>
          <w:sz w:val="20"/>
          <w:szCs w:val="20"/>
        </w:rPr>
        <w:t>эндоваскулярных</w:t>
      </w:r>
      <w:proofErr w:type="spellEnd"/>
      <w:r w:rsidRPr="0016616E">
        <w:rPr>
          <w:rFonts w:eastAsia="Times New Roman"/>
          <w:b/>
          <w:bCs/>
          <w:sz w:val="20"/>
          <w:szCs w:val="20"/>
        </w:rPr>
        <w:t xml:space="preserve"> для абдоминальной аорты </w:t>
      </w:r>
    </w:p>
    <w:p w:rsidR="00FF7ECD" w:rsidRPr="0016616E" w:rsidRDefault="00A9784D">
      <w:pPr>
        <w:ind w:firstLine="567"/>
        <w:jc w:val="center"/>
      </w:pPr>
      <w:r w:rsidRPr="0016616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F7ECD" w:rsidRPr="0016616E" w:rsidRDefault="00A9784D">
      <w:pPr>
        <w:ind w:firstLine="567"/>
        <w:jc w:val="center"/>
        <w:rPr>
          <w:rFonts w:eastAsia="Times New Roman"/>
          <w:b/>
          <w:bCs/>
        </w:rPr>
      </w:pPr>
      <w:r w:rsidRPr="001661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616E">
        <w:rPr>
          <w:rFonts w:eastAsia="Times New Roman"/>
          <w:b/>
          <w:bCs/>
          <w:sz w:val="20"/>
          <w:szCs w:val="20"/>
        </w:rPr>
        <w:t xml:space="preserve"> 0172200000621000515) </w:t>
      </w:r>
    </w:p>
    <w:p w:rsidR="00FF7ECD" w:rsidRPr="0016616E" w:rsidRDefault="00FF7ECD">
      <w:pPr>
        <w:ind w:firstLine="567"/>
        <w:jc w:val="center"/>
        <w:rPr>
          <w:sz w:val="20"/>
          <w:szCs w:val="20"/>
        </w:rPr>
      </w:pPr>
    </w:p>
    <w:p w:rsidR="00FF7ECD" w:rsidRDefault="00A9784D">
      <w:pPr>
        <w:ind w:firstLine="567"/>
        <w:jc w:val="right"/>
      </w:pPr>
      <w:r w:rsidRPr="0016616E">
        <w:rPr>
          <w:rFonts w:eastAsia="Times New Roman"/>
          <w:sz w:val="20"/>
          <w:szCs w:val="20"/>
        </w:rPr>
        <w:t>21.01.22 10:25:45 (</w:t>
      </w:r>
      <w:r>
        <w:rPr>
          <w:rFonts w:eastAsia="Times New Roman"/>
          <w:sz w:val="20"/>
          <w:szCs w:val="20"/>
          <w:lang w:val="en-US"/>
        </w:rPr>
        <w:t>MSK</w:t>
      </w:r>
      <w:r w:rsidRPr="0016616E">
        <w:rPr>
          <w:rFonts w:eastAsia="Times New Roman"/>
          <w:sz w:val="20"/>
          <w:szCs w:val="20"/>
        </w:rPr>
        <w:t>+00:00)</w:t>
      </w:r>
    </w:p>
    <w:p w:rsidR="00FF7ECD" w:rsidRPr="0016616E" w:rsidRDefault="00FF7ECD">
      <w:pPr>
        <w:ind w:firstLine="567"/>
        <w:rPr>
          <w:rFonts w:eastAsia="Times New Roman"/>
          <w:sz w:val="20"/>
          <w:szCs w:val="20"/>
        </w:rPr>
      </w:pPr>
    </w:p>
    <w:p w:rsidR="00FF7ECD" w:rsidRDefault="00A9784D">
      <w:r>
        <w:rPr>
          <w:rFonts w:eastAsia="Times New Roman"/>
          <w:sz w:val="20"/>
          <w:szCs w:val="20"/>
        </w:rPr>
        <w:t>Уполномоченный орган</w:t>
      </w:r>
      <w:r w:rsidRPr="0016616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FF7ECD" w:rsidRPr="0016616E" w:rsidRDefault="00FF7ECD">
      <w:pPr>
        <w:rPr>
          <w:rFonts w:eastAsia="Times New Roman"/>
          <w:sz w:val="20"/>
          <w:szCs w:val="20"/>
        </w:rPr>
      </w:pPr>
    </w:p>
    <w:p w:rsidR="00FF7ECD" w:rsidRDefault="00A9784D">
      <w:r>
        <w:rPr>
          <w:rFonts w:eastAsia="Times New Roman"/>
          <w:sz w:val="20"/>
          <w:szCs w:val="20"/>
        </w:rPr>
        <w:t>Заказчик</w:t>
      </w:r>
      <w:r w:rsidRPr="001661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F7ECD" w:rsidRPr="0016616E" w:rsidRDefault="00FF7ECD">
      <w:pPr>
        <w:rPr>
          <w:rFonts w:eastAsia="Times New Roman"/>
          <w:sz w:val="20"/>
          <w:szCs w:val="20"/>
        </w:rPr>
      </w:pPr>
    </w:p>
    <w:p w:rsidR="00FF7ECD" w:rsidRPr="00736208" w:rsidRDefault="00A9784D" w:rsidP="0073620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661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616E">
        <w:rPr>
          <w:rFonts w:eastAsia="Times New Roman"/>
          <w:sz w:val="20"/>
          <w:szCs w:val="20"/>
        </w:rPr>
        <w:t xml:space="preserve">: </w:t>
      </w:r>
      <w:r w:rsidRPr="00736208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736208">
        <w:rPr>
          <w:rFonts w:eastAsia="Times New Roman"/>
          <w:b/>
          <w:sz w:val="20"/>
          <w:szCs w:val="20"/>
        </w:rPr>
        <w:t>стент-графтов</w:t>
      </w:r>
      <w:proofErr w:type="spellEnd"/>
      <w:r w:rsidRPr="00736208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736208">
        <w:rPr>
          <w:rFonts w:eastAsia="Times New Roman"/>
          <w:b/>
          <w:sz w:val="20"/>
          <w:szCs w:val="20"/>
        </w:rPr>
        <w:t>эндоваскулярных</w:t>
      </w:r>
      <w:proofErr w:type="spellEnd"/>
      <w:r w:rsidRPr="00736208">
        <w:rPr>
          <w:rFonts w:eastAsia="Times New Roman"/>
          <w:b/>
          <w:sz w:val="20"/>
          <w:szCs w:val="20"/>
        </w:rPr>
        <w:t xml:space="preserve"> для абдоминальной аорты в СПб ГБУЗ «Городская больница № 40» в 2022 году</w:t>
      </w:r>
    </w:p>
    <w:p w:rsidR="00FF7ECD" w:rsidRPr="00736208" w:rsidRDefault="00FF7ECD" w:rsidP="00736208">
      <w:pPr>
        <w:jc w:val="both"/>
        <w:rPr>
          <w:rFonts w:eastAsia="Times New Roman"/>
          <w:b/>
          <w:sz w:val="20"/>
          <w:szCs w:val="20"/>
        </w:rPr>
      </w:pPr>
    </w:p>
    <w:p w:rsidR="00FF7ECD" w:rsidRPr="00736208" w:rsidRDefault="00A9784D" w:rsidP="00736208">
      <w:pPr>
        <w:jc w:val="both"/>
        <w:rPr>
          <w:b/>
        </w:rPr>
      </w:pPr>
      <w:r w:rsidRPr="00736208">
        <w:rPr>
          <w:rFonts w:eastAsia="Times New Roman"/>
          <w:b/>
          <w:sz w:val="20"/>
          <w:szCs w:val="20"/>
        </w:rPr>
        <w:t>Начальная (максимальная) цена контракта: 6 847 716,70 руб.</w:t>
      </w:r>
    </w:p>
    <w:p w:rsidR="00FF7ECD" w:rsidRDefault="00FF7EC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F7ECD" w:rsidRPr="00736208" w:rsidTr="007362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7ECD" w:rsidRPr="00736208" w:rsidRDefault="00A9784D">
            <w:pPr>
              <w:pStyle w:val="af8"/>
              <w:rPr>
                <w:sz w:val="16"/>
              </w:rPr>
            </w:pPr>
            <w:proofErr w:type="spellStart"/>
            <w:r w:rsidRPr="0073620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7ECD" w:rsidRPr="007362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3620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36208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F7ECD" w:rsidRPr="007362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F7ECD" w:rsidRPr="00736208" w:rsidRDefault="00FF7EC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F7ECD" w:rsidRPr="00736208" w:rsidTr="007362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7ECD" w:rsidRPr="00736208" w:rsidRDefault="00A9784D">
            <w:pPr>
              <w:pStyle w:val="af8"/>
              <w:rPr>
                <w:sz w:val="16"/>
              </w:rPr>
            </w:pPr>
            <w:proofErr w:type="spellStart"/>
            <w:r w:rsidRPr="0073620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7ECD" w:rsidRPr="0073620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F7ECD" w:rsidRPr="00736208" w:rsidRDefault="00A9784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F7ECD" w:rsidRPr="00736208" w:rsidRDefault="00FF7EC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F7ECD" w:rsidRPr="00736208" w:rsidTr="007362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7ECD" w:rsidRPr="00736208" w:rsidRDefault="00A9784D">
            <w:pPr>
              <w:pStyle w:val="af8"/>
              <w:rPr>
                <w:sz w:val="16"/>
              </w:rPr>
            </w:pPr>
            <w:proofErr w:type="spellStart"/>
            <w:r w:rsidRPr="0073620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F7ECD" w:rsidRPr="0073620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F7ECD" w:rsidRPr="00736208" w:rsidRDefault="00A9784D">
                  <w:pPr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F7ECD" w:rsidRPr="0073620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F7ECD" w:rsidRPr="00736208" w:rsidRDefault="00A9784D">
                  <w:pPr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F7ECD" w:rsidRPr="00736208" w:rsidRDefault="00A9784D">
                  <w:pPr>
                    <w:rPr>
                      <w:sz w:val="16"/>
                    </w:rPr>
                  </w:pPr>
                  <w:r w:rsidRPr="0073620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3620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3620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F7ECD" w:rsidRPr="00736208" w:rsidRDefault="00FF7ECD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F7ECD" w:rsidRDefault="00FF7ECD">
      <w:pPr>
        <w:rPr>
          <w:rFonts w:eastAsia="Times New Roman"/>
          <w:sz w:val="20"/>
          <w:szCs w:val="20"/>
        </w:rPr>
      </w:pPr>
    </w:p>
    <w:p w:rsidR="00FF7ECD" w:rsidRDefault="00A9784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7ECD">
        <w:tc>
          <w:tcPr>
            <w:tcW w:w="4960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F7ECD">
        <w:tc>
          <w:tcPr>
            <w:tcW w:w="4960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7ECD">
        <w:tc>
          <w:tcPr>
            <w:tcW w:w="4960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F7ECD">
        <w:tc>
          <w:tcPr>
            <w:tcW w:w="4960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ECD" w:rsidRDefault="00A9784D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FF7ECD">
        <w:tc>
          <w:tcPr>
            <w:tcW w:w="4960" w:type="dxa"/>
            <w:shd w:val="clear" w:color="auto" w:fill="auto"/>
          </w:tcPr>
          <w:p w:rsidR="00FF7ECD" w:rsidRDefault="00A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7ECD" w:rsidRDefault="00A9784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FF7ECD">
        <w:tc>
          <w:tcPr>
            <w:tcW w:w="4960" w:type="dxa"/>
            <w:shd w:val="clear" w:color="auto" w:fill="auto"/>
          </w:tcPr>
          <w:p w:rsidR="00FF7ECD" w:rsidRDefault="00A9784D">
            <w:r w:rsidRPr="0016616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F7ECD" w:rsidRDefault="00A9784D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F7ECD" w:rsidRDefault="00FF7ECD">
      <w:pPr>
        <w:rPr>
          <w:rFonts w:eastAsia="Times New Roman"/>
          <w:sz w:val="20"/>
          <w:szCs w:val="20"/>
        </w:rPr>
      </w:pPr>
    </w:p>
    <w:p w:rsidR="00FF7ECD" w:rsidRDefault="00A97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F7ECD" w:rsidRDefault="00FF7EC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285"/>
        <w:gridCol w:w="3290"/>
        <w:gridCol w:w="1355"/>
      </w:tblGrid>
      <w:tr w:rsidR="00FF7ECD" w:rsidTr="00A9784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F7ECD" w:rsidRDefault="00A9784D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 w:rsidR="00A9784D" w:rsidRDefault="00A9784D">
            <w:pPr>
              <w:rPr>
                <w:sz w:val="20"/>
                <w:szCs w:val="20"/>
              </w:rPr>
            </w:pPr>
          </w:p>
        </w:tc>
      </w:tr>
      <w:tr w:rsidR="00FF7ECD" w:rsidRPr="00736208" w:rsidTr="0073620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F7ECD" w:rsidTr="0073620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pStyle w:val="af8"/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EA-146206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F7ECD" w:rsidRDefault="00FF7ECD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FF7ECD" w:rsidTr="00A9784D">
        <w:tc>
          <w:tcPr>
            <w:tcW w:w="9915" w:type="dxa"/>
            <w:gridSpan w:val="4"/>
            <w:shd w:val="clear" w:color="auto" w:fill="auto"/>
          </w:tcPr>
          <w:p w:rsidR="00FF7ECD" w:rsidRDefault="00A978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7ECD" w:rsidRPr="00736208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b/>
                <w:sz w:val="18"/>
                <w:szCs w:val="20"/>
              </w:rPr>
              <w:t>Наименование / ИНН</w:t>
            </w:r>
          </w:p>
          <w:p w:rsidR="00FF7ECD" w:rsidRPr="00736208" w:rsidRDefault="00A9784D" w:rsidP="007362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620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F7ECD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EA-146206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proofErr w:type="spellStart"/>
            <w:r w:rsidRPr="00736208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73620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3620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3620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36208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7ECD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lastRenderedPageBreak/>
              <w:t>EA-146206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proofErr w:type="spellStart"/>
            <w:r w:rsidRPr="00736208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736208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736208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7ECD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EA-146206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7ECD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EA-146206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proofErr w:type="spellStart"/>
            <w:r w:rsidRPr="00736208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73620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36208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736208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7ECD" w:rsidTr="0073620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EA-146206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7ECD" w:rsidRPr="00736208" w:rsidRDefault="00A9784D" w:rsidP="00736208">
            <w:pPr>
              <w:jc w:val="center"/>
              <w:rPr>
                <w:sz w:val="18"/>
              </w:rPr>
            </w:pPr>
            <w:r w:rsidRPr="007362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F7ECD" w:rsidRDefault="00FF7ECD">
      <w:pPr>
        <w:jc w:val="both"/>
        <w:rPr>
          <w:sz w:val="20"/>
          <w:szCs w:val="20"/>
        </w:rPr>
      </w:pPr>
    </w:p>
    <w:p w:rsidR="00FF7ECD" w:rsidRDefault="00A978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7ECD" w:rsidRPr="0016616E" w:rsidRDefault="00FF7ECD">
      <w:pPr>
        <w:jc w:val="both"/>
        <w:rPr>
          <w:sz w:val="20"/>
          <w:szCs w:val="20"/>
        </w:rPr>
      </w:pPr>
    </w:p>
    <w:p w:rsidR="00FF7ECD" w:rsidRDefault="00A9784D">
      <w:pPr>
        <w:jc w:val="both"/>
      </w:pPr>
      <w:r w:rsidRPr="0016616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A9784D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16616E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7ECD" w:rsidRPr="0016616E" w:rsidRDefault="00FF7ECD">
      <w:pPr>
        <w:jc w:val="both"/>
        <w:rPr>
          <w:sz w:val="20"/>
          <w:szCs w:val="20"/>
        </w:rPr>
      </w:pPr>
    </w:p>
    <w:p w:rsidR="00FF7ECD" w:rsidRPr="00736208" w:rsidRDefault="00A9784D">
      <w:pPr>
        <w:jc w:val="both"/>
        <w:rPr>
          <w:b/>
        </w:rPr>
      </w:pPr>
      <w:proofErr w:type="gramStart"/>
      <w:r w:rsidRPr="0016616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36208">
        <w:rPr>
          <w:rFonts w:eastAsia="Times New Roman"/>
          <w:b/>
          <w:sz w:val="20"/>
          <w:szCs w:val="20"/>
        </w:rPr>
        <w:t>ОБЩЕСТВО С ОГРАНИЧЕННОЙ ОТВЕТСТВЕННОСТЬЮ "МЕДИАНТА", цена контракта 6 847 716,70 руб.</w:t>
      </w:r>
      <w:proofErr w:type="gramEnd"/>
    </w:p>
    <w:p w:rsidR="00FF7ECD" w:rsidRDefault="00A978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F7ECD" w:rsidRDefault="00FF7ECD">
      <w:pPr>
        <w:rPr>
          <w:rFonts w:eastAsia="Times New Roman"/>
          <w:sz w:val="20"/>
          <w:szCs w:val="20"/>
        </w:rPr>
      </w:pPr>
    </w:p>
    <w:p w:rsidR="00FF7ECD" w:rsidRDefault="00A97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F7ECD" w:rsidRDefault="00FF7ECD">
      <w:pPr>
        <w:rPr>
          <w:rFonts w:eastAsia="Times New Roman"/>
          <w:sz w:val="20"/>
          <w:szCs w:val="20"/>
        </w:rPr>
      </w:pPr>
    </w:p>
    <w:p w:rsidR="00FF7ECD" w:rsidRDefault="00A978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F7ECD" w:rsidRDefault="00FF7E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ECD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ECD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ECD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ECD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7ECD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FF7ECD">
        <w:tc>
          <w:tcPr>
            <w:tcW w:w="3307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r w:rsidRPr="0016616E">
              <w:rPr>
                <w:sz w:val="20"/>
                <w:szCs w:val="20"/>
              </w:rPr>
              <w:t xml:space="preserve">Секретарь комиссии </w:t>
            </w:r>
            <w:r w:rsidRPr="00736208">
              <w:rPr>
                <w:sz w:val="18"/>
                <w:szCs w:val="18"/>
              </w:rPr>
              <w:t>(без права</w:t>
            </w:r>
            <w:r w:rsidRPr="00736208">
              <w:rPr>
                <w:sz w:val="18"/>
                <w:szCs w:val="20"/>
              </w:rPr>
              <w:t xml:space="preserve"> голоса)</w:t>
            </w:r>
          </w:p>
        </w:tc>
        <w:tc>
          <w:tcPr>
            <w:tcW w:w="3305" w:type="dxa"/>
            <w:shd w:val="clear" w:color="auto" w:fill="auto"/>
          </w:tcPr>
          <w:p w:rsidR="00FF7ECD" w:rsidRPr="0016616E" w:rsidRDefault="00FF7EC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7ECD" w:rsidRDefault="00A9784D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33C42" w:rsidRDefault="00633C42">
      <w:bookmarkStart w:id="0" w:name="_GoBack"/>
      <w:bookmarkEnd w:id="0"/>
    </w:p>
    <w:sectPr w:rsidR="00633C42" w:rsidSect="00736208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C42" w:rsidRDefault="00A9784D">
      <w:r>
        <w:separator/>
      </w:r>
    </w:p>
  </w:endnote>
  <w:endnote w:type="continuationSeparator" w:id="0">
    <w:p w:rsidR="00633C42" w:rsidRDefault="00A9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ECD" w:rsidRDefault="00FF7ECD">
    <w:pPr>
      <w:jc w:val="both"/>
    </w:pPr>
  </w:p>
  <w:p w:rsidR="00FF7ECD" w:rsidRDefault="00FF7ECD">
    <w:pPr>
      <w:pStyle w:val="afd"/>
    </w:pPr>
  </w:p>
  <w:p w:rsidR="00FF7ECD" w:rsidRDefault="00FF7EC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ECD" w:rsidRDefault="00FF7ECD"/>
  </w:footnote>
  <w:footnote w:type="continuationSeparator" w:id="0">
    <w:p w:rsidR="00FF7ECD" w:rsidRDefault="00A9784D">
      <w:r>
        <w:continuationSeparator/>
      </w:r>
    </w:p>
  </w:footnote>
  <w:footnote w:id="1">
    <w:p w:rsidR="00FF7ECD" w:rsidRDefault="00A9784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ECD"/>
    <w:rsid w:val="0016616E"/>
    <w:rsid w:val="00633C42"/>
    <w:rsid w:val="00736208"/>
    <w:rsid w:val="00A9784D"/>
    <w:rsid w:val="00FF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uYZZ23xWsm3150BKBe1wXD0a13r5iID7mQj3EdmOKs8=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61XG+AsT5QTDJiZ4FBoYP9HOg1PR1bK5RokQztJjWQY=</DigestValue>
    </Reference>
  </SignedInfo>
  <SignatureValue>uORw9jWQGpvuUAkWC60RCHY/icKxFLZd0pAMzNsCRd8tIkLYddkmqGNeYfYl+Crl
PsrNyNpqBg/l1setzmTGjw==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2022-01-21T11:56:02Z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2022-01-21T11:56:02Z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JC4WZi1xcnuGP8vGVVrxaDSBmwS589CvxO9pQcD3Nsc=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ewLx3xW3W71rtUsino/MukRskLGSUkWqLXK+RrYRMYs=</DigestValue>
    </Reference>
  </SignedInfo>
  <SignatureValue>VJULjR/ynrRMeU6UoIA4IRQpw2sE4gORD6QFjmqbzsPNCvgXSCrcJa3kIkkozVwI
FfM3qXLsruIoN4z8gBgEcg==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2022-01-21T12:43:10Z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gk64J/IoKb8jElU5O/tAmCJAZF/os9LxTc9rxksMzKg=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5yJ+mTMSCfjxpsiRjiWrUx3XBZBM+6Wr9IJN29TuI60=</DigestValue>
    </Reference>
  </SignedInfo>
  <SignatureValue>40/XdpNKALc6T/ADqwMNNowlnIHyImAplCcrcaSqp+C3mpXIufR+F1X2ps+cveY1
jzymrpsps7Y+eZSvNfhDdw==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2022-01-21T12:43:14Z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2022-01-21T12:43:14Z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pjHjX77nz36onf4zWpv+tsQg+F5txOVs4Ol8/M1DNts=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VHhvJAvyKGiqPkseBPZvj8aKffn3gLhCWkv+Il4wS7U=</DigestValue>
    </Reference>
  </SignedInfo>
  <SignatureValue>1KtAZR3PT+5g30nTtStNzcZRpeEJE41TllOXfNrO9kbu8yHCukcUP9G2uul4Z5cI
LxEzciXPLw2lNj0eoTvV7g==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2022-01-21T12:47:17Z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MRL0GuIYVHUJ9qGEHwWTOzmlHWhxk7/HC5W8VuKUTDk=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oW+PczoC0Fu5fJ8P3HUu604qA9lkSInytTzP2sG9GuI=</DigestValue>
    </Reference>
  </SignedInfo>
  <SignatureValue>InV7MGyq/mnGm6GLhjJfcMeW2E//V6pZF5j+XiB5akULaxIilVpvQJjFEX4RXm1r
KS3juPs6FuGpygaRyTDxeA==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2022-01-21T12:47:25Z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Nwyf4mirTklnc7wUUoyX8n9BseRlZlYPbBk671UEr2c=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f7ppN+mzykJJuH2tuLsg78lN4c+M3Wq0o8l7gjIsKLU=</DigestValue>
    </Reference>
  </SignedInfo>
  <SignatureValue>UIrWiXLm76vP98jTKq70cKZ6AY77997Godr7FCC/YATGgWaXFB61jc/bg3O9XQga
EakljnZ0F0/UmNVbpX0ABg==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TmAlI2J0HGYkFqS9zHRcHcoolDY=</DigestValue>
      </Reference>
      <Reference URI="/word/endnotes.xml?ContentType=application/vnd.openxmlformats-officedocument.wordprocessingml.endnotes+xml">
        <DigestMethod Algorithm="http://www.w3.org/2000/09/xmldsig#sha1"/>
        <DigestValue>6sGT6uR1LGXLJBW4CGlW0HwqEsk=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bbSeEJsBzOCcP6IaEYPJUvaZW+o=</DigestValue>
      </Reference>
      <Reference URI="/word/footnotes.xml?ContentType=application/vnd.openxmlformats-officedocument.wordprocessingml.footnotes+xml">
        <DigestMethod Algorithm="http://www.w3.org/2000/09/xmldsig#sha1"/>
        <DigestValue>KFYe7YMeUnIelMPcI8lnCBzfCJM=</DigestValue>
      </Reference>
      <Reference URI="/word/settings.xml?ContentType=application/vnd.openxmlformats-officedocument.wordprocessingml.settings+xml">
        <DigestMethod Algorithm="http://www.w3.org/2000/09/xmldsig#sha1"/>
        <DigestValue>1w9WRnnOHMqUdWBSbmS5kyMS7bY=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2022-01-21T12:47:34Z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2022-01-21T12:47:34Z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2022-01-21T11:56:00Z</cp:lastPrinted>
  <dcterms:created xsi:type="dcterms:W3CDTF">2022-01-21T07:26:00Z</dcterms:created>
  <dcterms:modified xsi:type="dcterms:W3CDTF">2022-01-21T11:56:00Z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